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F5" w:rsidRDefault="00AE0094">
      <w:pPr>
        <w:bidi/>
        <w:jc w:val="center"/>
        <w:rPr>
          <w:sz w:val="18"/>
          <w:szCs w:val="18"/>
        </w:rPr>
      </w:pPr>
      <w:r>
        <w:rPr>
          <w:sz w:val="18"/>
          <w:szCs w:val="18"/>
          <w:rtl/>
        </w:rPr>
        <w:t xml:space="preserve">باسمه تعالي </w:t>
      </w:r>
    </w:p>
    <w:p w:rsidR="005149F5" w:rsidRDefault="00AE0094">
      <w:pPr>
        <w:bidi/>
        <w:jc w:val="center"/>
      </w:pPr>
      <w:r>
        <w:rPr>
          <w:rtl/>
        </w:rPr>
        <w:t>فرم احصاي اطلاعات و مشكلات اجرايي برنامه و مواد درسي در واحدهاي آموزشي دوره متوسطه</w:t>
      </w:r>
    </w:p>
    <w:p w:rsidR="005149F5" w:rsidRDefault="00AE0094">
      <w:pPr>
        <w:bidi/>
        <w:jc w:val="left"/>
      </w:pPr>
      <w:r>
        <w:rPr>
          <w:rtl/>
        </w:rPr>
        <w:t>دبيرخانه راهبري كشوري:</w:t>
      </w:r>
    </w:p>
    <w:tbl>
      <w:tblPr>
        <w:tblStyle w:val="a"/>
        <w:bidiVisual/>
        <w:tblW w:w="13893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"/>
        <w:gridCol w:w="7758"/>
        <w:gridCol w:w="5388"/>
      </w:tblGrid>
      <w:tr w:rsidR="005149F5">
        <w:tc>
          <w:tcPr>
            <w:tcW w:w="747" w:type="dxa"/>
          </w:tcPr>
          <w:p w:rsidR="005149F5" w:rsidRDefault="00AE0094">
            <w:pPr>
              <w:bidi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رديف</w:t>
            </w:r>
          </w:p>
        </w:tc>
        <w:tc>
          <w:tcPr>
            <w:tcW w:w="7758" w:type="dxa"/>
          </w:tcPr>
          <w:p w:rsidR="005149F5" w:rsidRDefault="00AE0094">
            <w:pPr>
              <w:bidi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شاخص هاي مورد نياز</w:t>
            </w:r>
          </w:p>
        </w:tc>
        <w:tc>
          <w:tcPr>
            <w:tcW w:w="5388" w:type="dxa"/>
          </w:tcPr>
          <w:p w:rsidR="005149F5" w:rsidRDefault="00AE0094">
            <w:pPr>
              <w:bidi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پاسخ/ پيشنهاد</w:t>
            </w:r>
          </w:p>
        </w:tc>
      </w:tr>
      <w:tr w:rsidR="005149F5">
        <w:trPr>
          <w:trHeight w:val="1040"/>
        </w:trPr>
        <w:tc>
          <w:tcPr>
            <w:tcW w:w="747" w:type="dxa"/>
            <w:vAlign w:val="center"/>
          </w:tcPr>
          <w:p w:rsidR="005149F5" w:rsidRPr="00E940EB" w:rsidRDefault="00AE0094">
            <w:pPr>
              <w:bidi/>
              <w:spacing w:line="720" w:lineRule="auto"/>
              <w:jc w:val="center"/>
              <w:rPr>
                <w:rFonts w:ascii="F_Mitra" w:hAnsi="F_Mitra"/>
                <w:b/>
                <w:sz w:val="28"/>
                <w:szCs w:val="28"/>
              </w:rPr>
            </w:pPr>
            <w:r w:rsidRPr="00E940EB">
              <w:rPr>
                <w:rFonts w:ascii="F_Mitra" w:hAnsi="F_Mitra"/>
                <w:b/>
                <w:sz w:val="28"/>
                <w:szCs w:val="28"/>
              </w:rPr>
              <w:t></w:t>
            </w:r>
          </w:p>
        </w:tc>
        <w:tc>
          <w:tcPr>
            <w:tcW w:w="7758" w:type="dxa"/>
          </w:tcPr>
          <w:p w:rsidR="005149F5" w:rsidRPr="00E940EB" w:rsidRDefault="00AE0094">
            <w:pPr>
              <w:bidi/>
              <w:spacing w:line="276" w:lineRule="auto"/>
              <w:rPr>
                <w:rFonts w:ascii="F_Mitra" w:hAnsi="F_Mitra" w:cs="B Nazanin"/>
                <w:b/>
                <w:sz w:val="24"/>
                <w:szCs w:val="24"/>
              </w:rPr>
            </w:pPr>
            <w:r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>ميزان كفايت نيروي تخصصي موجود به ساعت تدريس و كلاس درس در اين درس</w:t>
            </w:r>
          </w:p>
        </w:tc>
        <w:tc>
          <w:tcPr>
            <w:tcW w:w="5388" w:type="dxa"/>
            <w:vAlign w:val="bottom"/>
          </w:tcPr>
          <w:p w:rsidR="005149F5" w:rsidRPr="00AE0094" w:rsidRDefault="005149F5">
            <w:pPr>
              <w:bidi/>
              <w:spacing w:line="720" w:lineRule="auto"/>
              <w:rPr>
                <w:rFonts w:ascii="F_Mitra" w:hAnsi="F_Mitra" w:cs="B Nazani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49F5">
        <w:trPr>
          <w:trHeight w:val="920"/>
        </w:trPr>
        <w:tc>
          <w:tcPr>
            <w:tcW w:w="747" w:type="dxa"/>
            <w:vAlign w:val="center"/>
          </w:tcPr>
          <w:p w:rsidR="005149F5" w:rsidRPr="00E940EB" w:rsidRDefault="00AE0094">
            <w:pPr>
              <w:bidi/>
              <w:spacing w:line="720" w:lineRule="auto"/>
              <w:jc w:val="center"/>
              <w:rPr>
                <w:rFonts w:ascii="F_Mitra" w:hAnsi="F_Mitra"/>
                <w:b/>
                <w:sz w:val="28"/>
                <w:szCs w:val="28"/>
              </w:rPr>
            </w:pPr>
            <w:r w:rsidRPr="00E940EB">
              <w:rPr>
                <w:rFonts w:ascii="F_Mitra" w:hAnsi="F_Mitra"/>
                <w:b/>
                <w:sz w:val="28"/>
                <w:szCs w:val="28"/>
              </w:rPr>
              <w:t></w:t>
            </w:r>
          </w:p>
        </w:tc>
        <w:tc>
          <w:tcPr>
            <w:tcW w:w="7758" w:type="dxa"/>
          </w:tcPr>
          <w:p w:rsidR="005149F5" w:rsidRPr="00E940EB" w:rsidRDefault="00E940EB">
            <w:pPr>
              <w:bidi/>
              <w:spacing w:line="276" w:lineRule="auto"/>
              <w:rPr>
                <w:rFonts w:ascii="F_Mitra" w:hAnsi="F_Mitra" w:cs="B Nazanin"/>
                <w:b/>
                <w:sz w:val="24"/>
                <w:szCs w:val="24"/>
              </w:rPr>
            </w:pPr>
            <w:r>
              <w:rPr>
                <w:rFonts w:ascii="F_Mitra" w:hAnsi="F_Mitra" w:cs="B Nazanin"/>
                <w:b/>
                <w:sz w:val="24"/>
                <w:szCs w:val="24"/>
                <w:rtl/>
              </w:rPr>
              <w:t>درصد نيروي غير</w:t>
            </w:r>
            <w:r w:rsidR="00AE0094"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 xml:space="preserve">تخصصي </w:t>
            </w:r>
            <w:r w:rsidR="00AE0094"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>مشغول به تدريس در اين درس</w:t>
            </w:r>
          </w:p>
        </w:tc>
        <w:tc>
          <w:tcPr>
            <w:tcW w:w="5388" w:type="dxa"/>
            <w:vAlign w:val="bottom"/>
          </w:tcPr>
          <w:p w:rsidR="005149F5" w:rsidRPr="00AE0094" w:rsidRDefault="005149F5">
            <w:pPr>
              <w:bidi/>
              <w:spacing w:line="720" w:lineRule="auto"/>
              <w:jc w:val="center"/>
              <w:rPr>
                <w:rFonts w:ascii="F_Mitra" w:hAnsi="F_Mitra" w:cs="B Nazanin"/>
                <w:sz w:val="24"/>
                <w:szCs w:val="24"/>
              </w:rPr>
            </w:pPr>
          </w:p>
        </w:tc>
      </w:tr>
      <w:tr w:rsidR="005149F5">
        <w:trPr>
          <w:trHeight w:val="1460"/>
        </w:trPr>
        <w:tc>
          <w:tcPr>
            <w:tcW w:w="747" w:type="dxa"/>
            <w:vAlign w:val="center"/>
          </w:tcPr>
          <w:p w:rsidR="005149F5" w:rsidRPr="00E940EB" w:rsidRDefault="00AE0094">
            <w:pPr>
              <w:bidi/>
              <w:spacing w:line="720" w:lineRule="auto"/>
              <w:jc w:val="center"/>
              <w:rPr>
                <w:rFonts w:ascii="F_Mitra" w:hAnsi="F_Mitra"/>
                <w:b/>
                <w:sz w:val="28"/>
                <w:szCs w:val="28"/>
              </w:rPr>
            </w:pPr>
            <w:r w:rsidRPr="00E940EB">
              <w:rPr>
                <w:rFonts w:ascii="F_Mitra" w:hAnsi="F_Mitra"/>
                <w:b/>
                <w:sz w:val="28"/>
                <w:szCs w:val="28"/>
              </w:rPr>
              <w:t></w:t>
            </w:r>
          </w:p>
        </w:tc>
        <w:tc>
          <w:tcPr>
            <w:tcW w:w="7758" w:type="dxa"/>
          </w:tcPr>
          <w:p w:rsidR="005149F5" w:rsidRPr="00E940EB" w:rsidRDefault="00AE0094">
            <w:pPr>
              <w:bidi/>
              <w:spacing w:line="276" w:lineRule="auto"/>
              <w:rPr>
                <w:rFonts w:ascii="F_Mitra" w:hAnsi="F_Mitra" w:cs="B Nazanin"/>
                <w:b/>
                <w:sz w:val="24"/>
                <w:szCs w:val="24"/>
              </w:rPr>
            </w:pPr>
            <w:r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>مسائل و مشكلات مرتبط با كتاب و محتواي آموزشي در هر درس و پايه</w:t>
            </w:r>
          </w:p>
        </w:tc>
        <w:tc>
          <w:tcPr>
            <w:tcW w:w="5388" w:type="dxa"/>
          </w:tcPr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</w:t>
            </w:r>
          </w:p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</w:t>
            </w:r>
          </w:p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</w:t>
            </w:r>
          </w:p>
        </w:tc>
      </w:tr>
      <w:tr w:rsidR="005149F5">
        <w:trPr>
          <w:trHeight w:val="1140"/>
        </w:trPr>
        <w:tc>
          <w:tcPr>
            <w:tcW w:w="747" w:type="dxa"/>
            <w:vAlign w:val="center"/>
          </w:tcPr>
          <w:p w:rsidR="005149F5" w:rsidRPr="00E940EB" w:rsidRDefault="00AE0094">
            <w:pPr>
              <w:bidi/>
              <w:spacing w:line="720" w:lineRule="auto"/>
              <w:jc w:val="center"/>
              <w:rPr>
                <w:rFonts w:ascii="F_Mitra" w:hAnsi="F_Mitra"/>
                <w:b/>
                <w:sz w:val="28"/>
                <w:szCs w:val="28"/>
              </w:rPr>
            </w:pPr>
            <w:r w:rsidRPr="00E940EB">
              <w:rPr>
                <w:rFonts w:ascii="F_Mitra" w:hAnsi="F_Mitra"/>
                <w:b/>
                <w:sz w:val="28"/>
                <w:szCs w:val="28"/>
              </w:rPr>
              <w:t></w:t>
            </w:r>
          </w:p>
        </w:tc>
        <w:tc>
          <w:tcPr>
            <w:tcW w:w="7758" w:type="dxa"/>
          </w:tcPr>
          <w:p w:rsidR="005149F5" w:rsidRPr="00E940EB" w:rsidRDefault="00AE0094" w:rsidP="00E940EB">
            <w:pPr>
              <w:bidi/>
              <w:spacing w:line="276" w:lineRule="auto"/>
              <w:rPr>
                <w:rFonts w:ascii="F_Mitra" w:hAnsi="F_Mitra" w:cs="B Nazanin"/>
                <w:b/>
                <w:sz w:val="24"/>
                <w:szCs w:val="24"/>
              </w:rPr>
            </w:pPr>
            <w:r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>مشكلات و دشواري</w:t>
            </w:r>
            <w:r w:rsidR="00E940EB">
              <w:rPr>
                <w:rFonts w:ascii="F_Mitra" w:hAnsi="F_Mitra" w:cs="B Nazanin"/>
                <w:b/>
                <w:sz w:val="24"/>
                <w:szCs w:val="24"/>
                <w:rtl/>
              </w:rPr>
              <w:softHyphen/>
            </w:r>
            <w:r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>هاي تدريس معلمان در اين درس</w:t>
            </w:r>
          </w:p>
        </w:tc>
        <w:tc>
          <w:tcPr>
            <w:tcW w:w="5388" w:type="dxa"/>
            <w:vAlign w:val="bottom"/>
          </w:tcPr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</w:t>
            </w:r>
          </w:p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</w:t>
            </w:r>
          </w:p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</w:t>
            </w:r>
          </w:p>
        </w:tc>
      </w:tr>
      <w:tr w:rsidR="005149F5">
        <w:trPr>
          <w:trHeight w:val="1320"/>
        </w:trPr>
        <w:tc>
          <w:tcPr>
            <w:tcW w:w="747" w:type="dxa"/>
            <w:vAlign w:val="center"/>
          </w:tcPr>
          <w:p w:rsidR="005149F5" w:rsidRPr="00E940EB" w:rsidRDefault="00AE0094">
            <w:pPr>
              <w:bidi/>
              <w:spacing w:line="720" w:lineRule="auto"/>
              <w:jc w:val="center"/>
              <w:rPr>
                <w:rFonts w:ascii="F_Mitra" w:hAnsi="F_Mitra"/>
                <w:b/>
                <w:sz w:val="28"/>
                <w:szCs w:val="28"/>
              </w:rPr>
            </w:pPr>
            <w:r w:rsidRPr="00E940EB">
              <w:rPr>
                <w:rFonts w:ascii="F_Mitra" w:hAnsi="F_Mitra"/>
                <w:b/>
                <w:sz w:val="28"/>
                <w:szCs w:val="28"/>
              </w:rPr>
              <w:t></w:t>
            </w:r>
          </w:p>
        </w:tc>
        <w:tc>
          <w:tcPr>
            <w:tcW w:w="7758" w:type="dxa"/>
            <w:vAlign w:val="center"/>
          </w:tcPr>
          <w:p w:rsidR="005149F5" w:rsidRPr="00E940EB" w:rsidRDefault="00AE0094" w:rsidP="00E940EB">
            <w:pPr>
              <w:bidi/>
              <w:spacing w:line="276" w:lineRule="auto"/>
              <w:rPr>
                <w:rFonts w:ascii="F_Mitra" w:hAnsi="F_Mitra" w:cs="B Nazanin"/>
                <w:b/>
                <w:sz w:val="24"/>
                <w:szCs w:val="24"/>
              </w:rPr>
            </w:pPr>
            <w:r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>نيازها و مطالبات حرفه</w:t>
            </w:r>
            <w:r w:rsidR="00E940EB">
              <w:rPr>
                <w:rFonts w:ascii="F_Mitra" w:hAnsi="F_Mitra" w:cs="B Nazanin"/>
                <w:b/>
                <w:sz w:val="24"/>
                <w:szCs w:val="24"/>
                <w:rtl/>
              </w:rPr>
              <w:softHyphen/>
            </w:r>
            <w:r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>اي، تخصصي و رشد حرفه</w:t>
            </w:r>
            <w:r w:rsidR="00E940EB">
              <w:rPr>
                <w:rFonts w:ascii="F_Mitra" w:hAnsi="F_Mitra" w:cs="B Nazanin"/>
                <w:b/>
                <w:sz w:val="24"/>
                <w:szCs w:val="24"/>
                <w:rtl/>
              </w:rPr>
              <w:softHyphen/>
            </w:r>
            <w:r w:rsidRPr="00E940EB">
              <w:rPr>
                <w:rFonts w:ascii="F_Mitra" w:hAnsi="F_Mitra" w:cs="B Nazanin"/>
                <w:b/>
                <w:sz w:val="24"/>
                <w:szCs w:val="24"/>
                <w:rtl/>
              </w:rPr>
              <w:t>اي دبيران در اين درس به ترتيب اولويت</w:t>
            </w:r>
          </w:p>
        </w:tc>
        <w:tc>
          <w:tcPr>
            <w:tcW w:w="5388" w:type="dxa"/>
          </w:tcPr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</w:t>
            </w:r>
          </w:p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</w:t>
            </w:r>
          </w:p>
          <w:p w:rsidR="005149F5" w:rsidRPr="00AE0094" w:rsidRDefault="00AE0094">
            <w:pPr>
              <w:bidi/>
              <w:spacing w:line="276" w:lineRule="auto"/>
              <w:rPr>
                <w:rFonts w:ascii="F_Mitra" w:hAnsi="F_Mitra" w:cs="B Nazanin"/>
                <w:sz w:val="24"/>
                <w:szCs w:val="24"/>
              </w:rPr>
            </w:pPr>
            <w:r w:rsidRPr="00AE0094">
              <w:rPr>
                <w:rFonts w:ascii="F_Mitra" w:hAnsi="F_Mitra" w:cs="B Nazanin"/>
                <w:sz w:val="24"/>
                <w:szCs w:val="24"/>
              </w:rPr>
              <w:t></w:t>
            </w:r>
            <w:r w:rsidRPr="00AE0094">
              <w:rPr>
                <w:rFonts w:ascii="F_Mitra" w:hAnsi="F_Mitra" w:cs="B Nazanin"/>
                <w:sz w:val="24"/>
                <w:szCs w:val="24"/>
              </w:rPr>
              <w:t></w:t>
            </w:r>
          </w:p>
        </w:tc>
      </w:tr>
    </w:tbl>
    <w:p w:rsidR="005149F5" w:rsidRDefault="00AE0094">
      <w:pPr>
        <w:bidi/>
        <w:jc w:val="left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ساير </w:t>
      </w:r>
      <w:r>
        <w:rPr>
          <w:b/>
          <w:sz w:val="28"/>
          <w:szCs w:val="28"/>
          <w:rtl/>
        </w:rPr>
        <w:t>پيشنهادات را مرقوم فرماييد:</w:t>
      </w:r>
    </w:p>
    <w:sectPr w:rsidR="005149F5">
      <w:pgSz w:w="15840" w:h="12240"/>
      <w:pgMar w:top="284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_Mitr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5"/>
    <w:rsid w:val="005149F5"/>
    <w:rsid w:val="007E477E"/>
    <w:rsid w:val="00AE0094"/>
    <w:rsid w:val="00E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F5F46E"/>
  <w15:docId w15:val="{DF997A4D-B3F2-4EFE-8469-BB2B57C4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17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">
    <w:name w:val="Style1"/>
    <w:basedOn w:val="TableNormal"/>
    <w:uiPriority w:val="99"/>
    <w:qFormat/>
    <w:rsid w:val="0061640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/>
  </w:style>
  <w:style w:type="table" w:styleId="TableGrid">
    <w:name w:val="Table Grid"/>
    <w:basedOn w:val="TableNormal"/>
    <w:uiPriority w:val="59"/>
    <w:rsid w:val="00AA1A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fattahi</dc:creator>
  <cp:lastModifiedBy>Windows User</cp:lastModifiedBy>
  <cp:revision>4</cp:revision>
  <dcterms:created xsi:type="dcterms:W3CDTF">2019-10-24T02:06:00Z</dcterms:created>
  <dcterms:modified xsi:type="dcterms:W3CDTF">2019-10-24T02:40:00Z</dcterms:modified>
</cp:coreProperties>
</file>