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تنبیه اول</w:t>
      </w:r>
    </w:p>
    <w:p w:rsidR="00233EDE" w:rsidRDefault="00233EDE" w:rsidP="00233EDE">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توضیح فرمایش صاحب فصول</w:t>
      </w:r>
    </w:p>
    <w:p w:rsidR="00233EDE" w:rsidRDefault="00233EDE" w:rsidP="00233EDE">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بررسی پاسخ شیخ به فرمایش صاحب اصول</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344D3B" w:rsidRDefault="00044969" w:rsidP="009C79DF">
      <w:pPr>
        <w:bidi/>
        <w:jc w:val="lowKashida"/>
        <w:rPr>
          <w:rFonts w:cs="B Badr"/>
          <w:b/>
          <w:bCs/>
          <w:color w:val="000000" w:themeColor="text1"/>
          <w:sz w:val="28"/>
          <w:szCs w:val="28"/>
          <w:lang w:bidi="fa-IR"/>
        </w:rPr>
      </w:pPr>
      <w:r>
        <w:rPr>
          <w:rFonts w:cs="B Badr" w:hint="cs"/>
          <w:b/>
          <w:bCs/>
          <w:color w:val="000000" w:themeColor="text1"/>
          <w:sz w:val="28"/>
          <w:szCs w:val="28"/>
          <w:rtl/>
          <w:lang w:bidi="fa-IR"/>
        </w:rPr>
        <w:t xml:space="preserve">جلسه </w:t>
      </w:r>
      <w:r w:rsidR="00EB0924">
        <w:rPr>
          <w:rFonts w:cs="B Badr" w:hint="cs"/>
          <w:b/>
          <w:bCs/>
          <w:color w:val="000000" w:themeColor="text1"/>
          <w:sz w:val="28"/>
          <w:szCs w:val="28"/>
          <w:rtl/>
          <w:lang w:bidi="fa-IR"/>
        </w:rPr>
        <w:t>هفتاد</w:t>
      </w:r>
      <w:r w:rsidR="00907218">
        <w:rPr>
          <w:rFonts w:cs="B Badr" w:hint="cs"/>
          <w:b/>
          <w:bCs/>
          <w:color w:val="000000" w:themeColor="text1"/>
          <w:sz w:val="28"/>
          <w:szCs w:val="28"/>
          <w:rtl/>
          <w:lang w:bidi="fa-IR"/>
        </w:rPr>
        <w:t xml:space="preserve"> و </w:t>
      </w:r>
      <w:r w:rsidR="009C79DF">
        <w:rPr>
          <w:rFonts w:cs="B Badr" w:hint="cs"/>
          <w:b/>
          <w:bCs/>
          <w:color w:val="000000" w:themeColor="text1"/>
          <w:sz w:val="28"/>
          <w:szCs w:val="28"/>
          <w:rtl/>
          <w:lang w:bidi="fa-IR"/>
        </w:rPr>
        <w:t>چهار</w:t>
      </w:r>
      <w:r w:rsidR="00EB0924">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9C79DF">
        <w:rPr>
          <w:rFonts w:cs="B Badr" w:hint="cs"/>
          <w:b/>
          <w:bCs/>
          <w:color w:val="000000" w:themeColor="text1"/>
          <w:sz w:val="28"/>
          <w:szCs w:val="28"/>
          <w:rtl/>
          <w:lang w:bidi="fa-IR"/>
        </w:rPr>
        <w:t>24</w:t>
      </w:r>
      <w:r w:rsidR="00EB0924">
        <w:rPr>
          <w:rFonts w:cs="B Badr" w:hint="cs"/>
          <w:b/>
          <w:bCs/>
          <w:color w:val="000000" w:themeColor="text1"/>
          <w:sz w:val="28"/>
          <w:szCs w:val="28"/>
          <w:rtl/>
          <w:lang w:bidi="fa-IR"/>
        </w:rPr>
        <w:t xml:space="preserve"> </w:t>
      </w:r>
      <w:r w:rsidR="00BB3241">
        <w:rPr>
          <w:rFonts w:cs="B Badr" w:hint="cs"/>
          <w:b/>
          <w:bCs/>
          <w:color w:val="000000" w:themeColor="text1"/>
          <w:sz w:val="28"/>
          <w:szCs w:val="28"/>
          <w:rtl/>
          <w:lang w:bidi="fa-IR"/>
        </w:rPr>
        <w:t>اسفند</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9C79DF" w:rsidRDefault="009C79DF" w:rsidP="009C79D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قال الشیخ قدس سره فی الرسائل: </w:t>
      </w:r>
      <w:r w:rsidRPr="009C79DF">
        <w:rPr>
          <w:rFonts w:asciiTheme="minorHAnsi" w:eastAsiaTheme="minorHAnsi" w:hAnsiTheme="minorHAnsi" w:cs="B Badr" w:hint="cs"/>
          <w:sz w:val="28"/>
          <w:szCs w:val="28"/>
          <w:rtl/>
          <w:lang w:bidi="fa-IR"/>
        </w:rPr>
        <w:t>و خامسا، سلمنا العلم الاجمالی به وجود الطریق المجعول و عدم المتیقن و عدم وجوب الاحتیاط</w:t>
      </w:r>
      <w:r w:rsidRPr="009C79DF">
        <w:rPr>
          <w:rFonts w:asciiTheme="minorHAnsi" w:eastAsiaTheme="minorHAnsi" w:hAnsiTheme="minorHAnsi" w:cs="B Badr" w:hint="cs"/>
          <w:sz w:val="28"/>
          <w:szCs w:val="28"/>
          <w:lang w:bidi="fa-IR"/>
        </w:rPr>
        <w:t>.</w:t>
      </w:r>
      <w:r w:rsidRPr="009C79DF">
        <w:rPr>
          <w:rFonts w:asciiTheme="minorHAnsi" w:eastAsiaTheme="minorHAnsi" w:hAnsiTheme="minorHAnsi" w:cs="B Badr" w:hint="cs"/>
          <w:sz w:val="28"/>
          <w:szCs w:val="28"/>
          <w:lang w:bidi="fa-IR"/>
        </w:rPr>
        <w:br/>
      </w:r>
      <w:r w:rsidRPr="009C79DF">
        <w:rPr>
          <w:rFonts w:asciiTheme="minorHAnsi" w:eastAsiaTheme="minorHAnsi" w:hAnsiTheme="minorHAnsi" w:cs="B Badr" w:hint="cs"/>
          <w:sz w:val="28"/>
          <w:szCs w:val="28"/>
          <w:rtl/>
          <w:lang w:bidi="fa-IR"/>
        </w:rPr>
        <w:t>لکن نقول: إن ذلک لا یوجب تعیین العمل بالظن فی مسألة تعیین الطریق فقط، بل هو مجوز له، کما یجوز العمل بالظن فی المسألة الفرعیة</w:t>
      </w:r>
      <w:r>
        <w:rPr>
          <w:rFonts w:asciiTheme="minorHAnsi" w:eastAsiaTheme="minorHAnsi" w:hAnsiTheme="minorHAnsi" w:cs="B Badr" w:hint="cs"/>
          <w:sz w:val="28"/>
          <w:szCs w:val="28"/>
          <w:lang w:bidi="fa-IR"/>
        </w:rPr>
        <w:t>.</w:t>
      </w:r>
    </w:p>
    <w:p w:rsidR="009C79DF" w:rsidRDefault="009C79DF" w:rsidP="009C79D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اگر چه در تنیبه اول انسداد مطالب جانبی و فرعی متعددی مطرح شد اما اساس بحث این بود که آیا نتیجة مقدمات انسداد حجیت ظنون است در طرق و به عبارت دیگر حجیت ظن در مساله اصولیه یا نتیجه مقدمات انسداد حجیت ظن مطلق است در خصوص مسائل فرعیه و یا نتیجه مقدمات انسداد حجیت ظنون است هم در مسائل اصولیه و هم در مسائل فرعیه، صاحب فصول نظر اول را تایید فرمود، شیخ انصاری نظر سوم را. در چهار اشکال پیشین آن اصل و اساس مبنای صاحب فصول مخدوش شد. صاحب فصول دنبال اثبات علم اجمالی بود به وجود طریق مجعول ما مفصل در این مساله مناقشه کردیم یعنی مناقشات شیخ را توضیح دادیم.</w:t>
      </w:r>
    </w:p>
    <w:p w:rsidR="00D253B2" w:rsidRDefault="000B1760" w:rsidP="00D253B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حال می فرماید </w:t>
      </w:r>
      <w:r w:rsidR="009C79DF">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ز</w:t>
      </w:r>
      <w:r w:rsidR="009C79DF">
        <w:rPr>
          <w:rFonts w:asciiTheme="minorHAnsi" w:eastAsiaTheme="minorHAnsi" w:hAnsiTheme="minorHAnsi" w:cs="B Badr" w:hint="cs"/>
          <w:sz w:val="28"/>
          <w:szCs w:val="28"/>
          <w:rtl/>
          <w:lang w:bidi="fa-IR"/>
        </w:rPr>
        <w:t xml:space="preserve"> همه اشکالات گذشته</w:t>
      </w:r>
      <w:r>
        <w:rPr>
          <w:rFonts w:asciiTheme="minorHAnsi" w:eastAsiaTheme="minorHAnsi" w:hAnsiTheme="minorHAnsi" w:cs="B Badr" w:hint="cs"/>
          <w:sz w:val="28"/>
          <w:szCs w:val="28"/>
          <w:rtl/>
          <w:lang w:bidi="fa-IR"/>
        </w:rPr>
        <w:t>،</w:t>
      </w:r>
      <w:r w:rsidR="009C79DF">
        <w:rPr>
          <w:rFonts w:asciiTheme="minorHAnsi" w:eastAsiaTheme="minorHAnsi" w:hAnsiTheme="minorHAnsi" w:cs="B Badr" w:hint="cs"/>
          <w:sz w:val="28"/>
          <w:szCs w:val="28"/>
          <w:rtl/>
          <w:lang w:bidi="fa-IR"/>
        </w:rPr>
        <w:t xml:space="preserve"> چشم پوشی می کنم. علم اجمالی به وجود طریق مجعول را می پذیرم. و می پذیرم که متیقنی در کار نیست. و  می </w:t>
      </w:r>
      <w:r w:rsidR="00D253B2">
        <w:rPr>
          <w:rFonts w:asciiTheme="minorHAnsi" w:eastAsiaTheme="minorHAnsi" w:hAnsiTheme="minorHAnsi" w:cs="B Badr" w:hint="cs"/>
          <w:sz w:val="28"/>
          <w:szCs w:val="28"/>
          <w:rtl/>
          <w:lang w:bidi="fa-IR"/>
        </w:rPr>
        <w:t xml:space="preserve">پذیرم که احتیاطی هم واجب نیست. یعنی همه انچه را که گفتم تنزل می کنم اما آیا نتیجه علم اجمالی به وجود طریق این است که فقط ظن به این طریق حجت است و ظن در مساله فرعیه مرجعیت ندارد؟ قطعا اینگونه نیست نهایت همه بیان صاحب فصول را بپذیریم، این می شود که جایز است عمل به ظن در طرق، و مساله اصولیه، نه این که فقط عمل به این ظن لازم است </w:t>
      </w:r>
      <w:r w:rsidR="00D253B2">
        <w:rPr>
          <w:rFonts w:asciiTheme="minorHAnsi" w:eastAsiaTheme="minorHAnsi" w:hAnsiTheme="minorHAnsi" w:cs="B Badr" w:hint="cs"/>
          <w:sz w:val="28"/>
          <w:szCs w:val="28"/>
          <w:rtl/>
          <w:lang w:bidi="fa-IR"/>
        </w:rPr>
        <w:lastRenderedPageBreak/>
        <w:t>لا غیر. شما از این مقدمات نمی توانید استنباط کنید که تعیینا عمل به ظنون فقط در مساله طرق و مسائل اصولیه لازم است. بلکه نهایت بیان صاحب فصول این می شود که عمل به ظنون در طرق جایز است نه این که واجب است تعیینا. همان طور که عمل به ظنون در مساله فرعیه جایز است عمل به ظنون در مساله اصولیه هم جایز است. چرا؟</w:t>
      </w:r>
    </w:p>
    <w:p w:rsidR="00D253B2" w:rsidRDefault="009C79DF" w:rsidP="00D253B2">
      <w:pPr>
        <w:pStyle w:val="NormalWeb"/>
        <w:bidi/>
        <w:jc w:val="lowKashida"/>
        <w:rPr>
          <w:rFonts w:asciiTheme="minorHAnsi" w:eastAsiaTheme="minorHAnsi" w:hAnsiTheme="minorHAnsi" w:cs="B Badr"/>
          <w:sz w:val="28"/>
          <w:szCs w:val="28"/>
          <w:rtl/>
          <w:lang w:bidi="fa-IR"/>
        </w:rPr>
      </w:pPr>
      <w:r w:rsidRPr="009C79DF">
        <w:rPr>
          <w:rFonts w:asciiTheme="minorHAnsi" w:eastAsiaTheme="minorHAnsi" w:hAnsiTheme="minorHAnsi" w:cs="B Badr" w:hint="cs"/>
          <w:sz w:val="28"/>
          <w:szCs w:val="28"/>
          <w:rtl/>
          <w:lang w:bidi="fa-IR"/>
        </w:rPr>
        <w:t>و ذلک، لان الطریق المعلوم نصبه إجمالا، إن کان منصوبا حتی إنفتاح باب العلم، فیکون هو فی عرض الواقع مبرء ا للذمة، بشرط العلم به، کالواقع المعلوم</w:t>
      </w:r>
      <w:r w:rsidRPr="009C79DF">
        <w:rPr>
          <w:rFonts w:asciiTheme="minorHAnsi" w:eastAsiaTheme="minorHAnsi" w:hAnsiTheme="minorHAnsi" w:cs="B Badr" w:hint="cs"/>
          <w:sz w:val="28"/>
          <w:szCs w:val="28"/>
          <w:lang w:bidi="fa-IR"/>
        </w:rPr>
        <w:t>.</w:t>
      </w:r>
      <w:r w:rsidR="00D253B2">
        <w:rPr>
          <w:rFonts w:asciiTheme="minorHAnsi" w:eastAsiaTheme="minorHAnsi" w:hAnsiTheme="minorHAnsi" w:cs="B Badr" w:hint="cs"/>
          <w:sz w:val="28"/>
          <w:szCs w:val="28"/>
          <w:rtl/>
          <w:lang w:bidi="fa-IR"/>
        </w:rPr>
        <w:t xml:space="preserve"> </w:t>
      </w:r>
    </w:p>
    <w:p w:rsidR="00D253B2" w:rsidRDefault="00D253B2" w:rsidP="00D253B2">
      <w:pPr>
        <w:pStyle w:val="NormalWeb"/>
        <w:bidi/>
        <w:jc w:val="lowKashida"/>
        <w:rPr>
          <w:rFonts w:asciiTheme="minorHAnsi" w:eastAsiaTheme="minorHAnsi" w:hAnsiTheme="minorHAnsi" w:cs="B Badr"/>
          <w:sz w:val="28"/>
          <w:szCs w:val="28"/>
          <w:rtl/>
          <w:lang w:bidi="fa-IR"/>
        </w:rPr>
      </w:pPr>
      <w:r w:rsidRPr="00D253B2">
        <w:rPr>
          <w:rFonts w:asciiTheme="minorHAnsi" w:eastAsiaTheme="minorHAnsi" w:hAnsiTheme="minorHAnsi" w:cs="B Badr" w:hint="cs"/>
          <w:sz w:val="28"/>
          <w:szCs w:val="28"/>
          <w:rtl/>
          <w:lang w:bidi="fa-IR"/>
        </w:rPr>
        <w:t>مثلا، إذا فرضنا حجیة الخبر مع الانفتاح، تخیر المکلف بین إمتثال ما علم کونه حکما واقعیا بتحصیل العلم به و بین إمتثال مؤدی الطریق المجعول الذی علم جعله بمنزلة الواقع. فکل من الواقع و مؤدی الطریق مبرء مع العلم به</w:t>
      </w:r>
      <w:r>
        <w:rPr>
          <w:rFonts w:asciiTheme="minorHAnsi" w:eastAsiaTheme="minorHAnsi" w:hAnsiTheme="minorHAnsi" w:cs="B Badr" w:hint="cs"/>
          <w:sz w:val="28"/>
          <w:szCs w:val="28"/>
          <w:lang w:bidi="fa-IR"/>
        </w:rPr>
        <w:t>.</w:t>
      </w:r>
    </w:p>
    <w:p w:rsidR="00D253B2" w:rsidRDefault="00D253B2" w:rsidP="00D253B2">
      <w:pPr>
        <w:pStyle w:val="NormalWeb"/>
        <w:bidi/>
        <w:jc w:val="lowKashida"/>
        <w:rPr>
          <w:rFonts w:asciiTheme="minorHAnsi" w:eastAsiaTheme="minorHAnsi" w:hAnsiTheme="minorHAnsi" w:cs="B Badr"/>
          <w:sz w:val="28"/>
          <w:szCs w:val="28"/>
          <w:rtl/>
          <w:lang w:bidi="fa-IR"/>
        </w:rPr>
      </w:pPr>
      <w:r w:rsidRPr="00D253B2">
        <w:rPr>
          <w:rFonts w:asciiTheme="minorHAnsi" w:eastAsiaTheme="minorHAnsi" w:hAnsiTheme="minorHAnsi" w:cs="B Badr" w:hint="cs"/>
          <w:sz w:val="28"/>
          <w:szCs w:val="28"/>
          <w:rtl/>
          <w:lang w:bidi="fa-IR"/>
        </w:rPr>
        <w:t>فإذا إنسد باب العلم التفصیلی بأحدهما تعین الاخر و إذا باب العلم التفصیلی بهما تعین العمل فیهما بالظن</w:t>
      </w:r>
      <w:r>
        <w:rPr>
          <w:rFonts w:asciiTheme="minorHAnsi" w:eastAsiaTheme="minorHAnsi" w:hAnsiTheme="minorHAnsi" w:cs="B Badr" w:hint="cs"/>
          <w:sz w:val="28"/>
          <w:szCs w:val="28"/>
          <w:lang w:bidi="fa-IR"/>
        </w:rPr>
        <w:t>.</w:t>
      </w:r>
    </w:p>
    <w:p w:rsidR="00D253B2" w:rsidRDefault="00D253B2" w:rsidP="00D253B2">
      <w:pPr>
        <w:pStyle w:val="NormalWeb"/>
        <w:bidi/>
        <w:jc w:val="lowKashida"/>
        <w:rPr>
          <w:rFonts w:asciiTheme="minorHAnsi" w:eastAsiaTheme="minorHAnsi" w:hAnsiTheme="minorHAnsi" w:cs="B Badr"/>
          <w:sz w:val="28"/>
          <w:szCs w:val="28"/>
          <w:rtl/>
          <w:lang w:bidi="fa-IR"/>
        </w:rPr>
      </w:pPr>
      <w:r w:rsidRPr="00D253B2">
        <w:rPr>
          <w:rFonts w:asciiTheme="minorHAnsi" w:eastAsiaTheme="minorHAnsi" w:hAnsiTheme="minorHAnsi" w:cs="B Badr" w:hint="cs"/>
          <w:sz w:val="28"/>
          <w:szCs w:val="28"/>
          <w:rtl/>
          <w:lang w:bidi="fa-IR"/>
        </w:rPr>
        <w:t>فلا فرق بین الظن بالواقع و الظن بمؤدی الطریق، فی کون کل واحد منهما إمتثالا ظنیا</w:t>
      </w:r>
      <w:r>
        <w:rPr>
          <w:rFonts w:asciiTheme="minorHAnsi" w:eastAsiaTheme="minorHAnsi" w:hAnsiTheme="minorHAnsi" w:cs="B Badr" w:hint="cs"/>
          <w:sz w:val="28"/>
          <w:szCs w:val="28"/>
          <w:lang w:bidi="fa-IR"/>
        </w:rPr>
        <w:t>.</w:t>
      </w:r>
    </w:p>
    <w:p w:rsidR="00D253B2" w:rsidRDefault="00D253B2" w:rsidP="00D253B2">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تا این جا را توضیح بدهیم تا قسمت بعد.</w:t>
      </w:r>
    </w:p>
    <w:p w:rsidR="00D253B2" w:rsidRDefault="00D253B2" w:rsidP="00D253B2">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ما دنبال این هستیم که بگوییم بنابر مقدمات اسنداد همچنان که عمل به ظنون در مسائل اصولیه جایز است. عمل به ظنون در مسائل فرعیه هم جایز است. و این که طریقی نصب شده است. علم اجمالی داریم به وجود یک طریق در این بین. این واجب نمی کند که ما عمل به ظنون بکنیم فقط در مساله تعیین طرق، یعنی فقط در مساله اصولیه. چون نهایت این بود که علم اجمالی داریم که شارع طریقی را نصب کرده است. حال می گوییم آیا این طریقی که علم اجمالی به نصبش داریم، منصوب است مطلقا؟ یعنی چه در حال انسداد و جه در حال انفتاح یا فقط طریق منصوب است عند انسداد باب علم به واقع؟ این شق دوم بماند که طریق اختصاصا منصوب باشد برای حال انسداد این را فعلا بگذارید بماند اما اگر ان طریقی را که علم اجمالی داریم نصب شده است، حتی فی حال الانفتاح هم ان طریق قابل عمل کردن است؟ نتیجه اش این می</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شود که چون فرض ما باب انفتاح باب علم است، پس واقع برای ما معلوم است از یک سو. و چون فرض ما این است که حتی در این حال انفتاح ان طریق معلومه بالاجمال باز طریقیت دارد نتیجه</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اش این می شود که این طریق در عرض واقع مبرء ذمه باشد بشرط علم به کالواقع المعلوم. اگر من به این طریق آگاه شدم چطور وقتی واقع برای من معلوم بود، ذمه</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ام بری می شد؟ حال هم که عالم به این طریق شدم ذمه ام بری است.</w:t>
      </w:r>
    </w:p>
    <w:p w:rsidR="009C5963" w:rsidRDefault="00D253B2" w:rsidP="009C596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کلی نگوییم مثال می زنیم. دقیق است توجه کنید. فرض می کنیم حال انفتاح یعنی الان من توانایی رسیدن به محضر مقدس معصوم سلام الله علیه را دارم پس راه رسیدن به واقع برای من معلوم است، حال اگر مثلا خبر واحد حجت شد، نه در خصوص حالت انسداد </w:t>
      </w:r>
      <w:r>
        <w:rPr>
          <w:rFonts w:asciiTheme="minorHAnsi" w:eastAsiaTheme="minorHAnsi" w:hAnsiTheme="minorHAnsi" w:cs="B Badr" w:hint="cs"/>
          <w:sz w:val="28"/>
          <w:szCs w:val="28"/>
          <w:rtl/>
          <w:lang w:bidi="fa-IR"/>
        </w:rPr>
        <w:lastRenderedPageBreak/>
        <w:t xml:space="preserve">باب علم که شق بعدی سخن ماست، نه فرض کنید خبر واحد حجت شد حتی مع الانفتاح، خب اینجا مکلف دو تا راه حل دارد، در عرض یکدیگر. یکی این که </w:t>
      </w:r>
      <w:r w:rsidR="009C5963">
        <w:rPr>
          <w:rFonts w:asciiTheme="minorHAnsi" w:eastAsiaTheme="minorHAnsi" w:hAnsiTheme="minorHAnsi" w:cs="B Badr" w:hint="cs"/>
          <w:sz w:val="28"/>
          <w:szCs w:val="28"/>
          <w:rtl/>
          <w:lang w:bidi="fa-IR"/>
        </w:rPr>
        <w:t xml:space="preserve">برود از محضر امام علیه السلام حکم واقعی را بپرسد یاد بگیرد و علم به ان پیدا کند، دوم هم این که به همین خبر واحدی که طریقی شد که شارع ان را جعل کرده برای رسیدن به واقع به ان عمل کند. </w:t>
      </w:r>
    </w:p>
    <w:p w:rsidR="009C5963" w:rsidRDefault="000B1760" w:rsidP="009C5963">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مثال را بازتر می کنم. نمی </w:t>
      </w:r>
      <w:r w:rsidR="009C5963">
        <w:rPr>
          <w:rFonts w:asciiTheme="minorHAnsi" w:eastAsiaTheme="minorHAnsi" w:hAnsiTheme="minorHAnsi" w:cs="B Badr" w:hint="cs"/>
          <w:sz w:val="28"/>
          <w:szCs w:val="28"/>
          <w:rtl/>
          <w:lang w:bidi="fa-IR"/>
        </w:rPr>
        <w:t>دانم نماز جمعه در عصر غیبت واجب ام لا. باب علم برای من مفتوح است می توانم از محضر مبارک امام بپرسم که آیا حکم نماز جمعه در عصری که دس</w:t>
      </w:r>
      <w:r>
        <w:rPr>
          <w:rFonts w:asciiTheme="minorHAnsi" w:eastAsiaTheme="minorHAnsi" w:hAnsiTheme="minorHAnsi" w:cs="B Badr" w:hint="cs"/>
          <w:sz w:val="28"/>
          <w:szCs w:val="28"/>
          <w:rtl/>
          <w:lang w:bidi="fa-IR"/>
        </w:rPr>
        <w:t xml:space="preserve">ترسی به شما نیست چیست. ولی این </w:t>
      </w:r>
      <w:r w:rsidR="009C5963">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ا</w:t>
      </w:r>
      <w:r w:rsidR="009C5963">
        <w:rPr>
          <w:rFonts w:asciiTheme="minorHAnsi" w:eastAsiaTheme="minorHAnsi" w:hAnsiTheme="minorHAnsi" w:cs="B Badr" w:hint="cs"/>
          <w:sz w:val="28"/>
          <w:szCs w:val="28"/>
          <w:rtl/>
          <w:lang w:bidi="fa-IR"/>
        </w:rPr>
        <w:t xml:space="preserve"> نمی پرسم می روم به خبر واحد عمل می کنم. ظن به طریق را مرجع قرار می دهم چون فرض این است که خبر واحد حجت شده است حتی مع الانفتاح پس معلوم می شود دو راه در عرض یکدیگر در اینجا هست که هر دو راه مبری ذمه است. این در صورتی که هم راه رسیدن به محضر امام باز باشد، هم خبر برای ما معلوم باشد.</w:t>
      </w:r>
    </w:p>
    <w:p w:rsidR="009C5963" w:rsidRDefault="009C5963" w:rsidP="009C5963">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حالا درست است که شارع دو راه حل دارد اما اگر فرض کردیم یکی از این دو راه حل بابش مسدود شد تعیّن الآخر. اگر انسدّ باب العلم التفصیلی بهما. یعنی هم به ان طریق  و هم به ان حکم تعیّن العمل فیهما بالظن. چه ظن در مساله اصولیه و چه ظن در مساله فقهیه. </w:t>
      </w:r>
    </w:p>
    <w:p w:rsidR="009C5963" w:rsidRDefault="009C5963" w:rsidP="009C596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اگر ابهامی است در تطبیق برایتان این ابهام ان شاء الله باز خواهد شد:</w:t>
      </w:r>
    </w:p>
    <w:p w:rsidR="009C5963" w:rsidRDefault="009C5963" w:rsidP="009C5963">
      <w:pPr>
        <w:pStyle w:val="NormalWeb"/>
        <w:bidi/>
        <w:jc w:val="lowKashida"/>
        <w:rPr>
          <w:rFonts w:asciiTheme="minorHAnsi" w:eastAsiaTheme="minorHAnsi" w:hAnsiTheme="minorHAnsi" w:cs="B Badr"/>
          <w:sz w:val="28"/>
          <w:szCs w:val="28"/>
          <w:rtl/>
          <w:lang w:bidi="fa-IR"/>
        </w:rPr>
      </w:pPr>
      <w:r w:rsidRPr="009C5963">
        <w:rPr>
          <w:rFonts w:asciiTheme="minorHAnsi" w:eastAsiaTheme="minorHAnsi" w:hAnsiTheme="minorHAnsi" w:cs="B Badr" w:hint="cs"/>
          <w:color w:val="0B1F36" w:themeColor="text2" w:themeShade="80"/>
          <w:sz w:val="28"/>
          <w:szCs w:val="28"/>
          <w:rtl/>
          <w:lang w:bidi="fa-IR"/>
        </w:rPr>
        <w:t>مثلا، إذا فرضنا حجیة الخبر مع الانفتاح</w:t>
      </w:r>
      <w:r>
        <w:rPr>
          <w:rFonts w:asciiTheme="minorHAnsi" w:eastAsiaTheme="minorHAnsi" w:hAnsiTheme="minorHAnsi" w:cs="B Badr" w:hint="cs"/>
          <w:sz w:val="28"/>
          <w:szCs w:val="28"/>
          <w:rtl/>
          <w:lang w:bidi="fa-IR"/>
        </w:rPr>
        <w:t>(اگر فرض کردیم خبر واحد حتی در حال انفتاح هم حجت باشد در این جا: )</w:t>
      </w:r>
      <w:r w:rsidRPr="00D253B2">
        <w:rPr>
          <w:rFonts w:asciiTheme="minorHAnsi" w:eastAsiaTheme="minorHAnsi" w:hAnsiTheme="minorHAnsi" w:cs="B Badr" w:hint="cs"/>
          <w:sz w:val="28"/>
          <w:szCs w:val="28"/>
          <w:rtl/>
          <w:lang w:bidi="fa-IR"/>
        </w:rPr>
        <w:t xml:space="preserve">، </w:t>
      </w:r>
      <w:r w:rsidRPr="009C5963">
        <w:rPr>
          <w:rFonts w:asciiTheme="minorHAnsi" w:eastAsiaTheme="minorHAnsi" w:hAnsiTheme="minorHAnsi" w:cs="B Badr" w:hint="cs"/>
          <w:color w:val="0B1F36" w:themeColor="text2" w:themeShade="80"/>
          <w:sz w:val="28"/>
          <w:szCs w:val="28"/>
          <w:rtl/>
          <w:lang w:bidi="fa-IR"/>
        </w:rPr>
        <w:t>تخیر المکلف بین</w:t>
      </w:r>
      <w:r w:rsidRPr="009C5963">
        <w:rPr>
          <w:rFonts w:asciiTheme="minorHAnsi" w:eastAsiaTheme="minorHAnsi" w:hAnsiTheme="minorHAnsi" w:cs="B Badr" w:hint="cs"/>
          <w:color w:val="0B1F36" w:themeColor="text2" w:themeShade="80"/>
          <w:sz w:val="28"/>
          <w:szCs w:val="28"/>
          <w:rtl/>
          <w:lang w:bidi="fa-IR"/>
        </w:rPr>
        <w:t>َ</w:t>
      </w:r>
      <w:r w:rsidRPr="009C5963">
        <w:rPr>
          <w:rFonts w:asciiTheme="minorHAnsi" w:eastAsiaTheme="minorHAnsi" w:hAnsiTheme="minorHAnsi" w:cs="B Badr" w:hint="cs"/>
          <w:color w:val="0B1F36" w:themeColor="text2" w:themeShade="80"/>
          <w:sz w:val="28"/>
          <w:szCs w:val="28"/>
          <w:rtl/>
          <w:lang w:bidi="fa-IR"/>
        </w:rPr>
        <w:t xml:space="preserve"> إمتثال</w:t>
      </w:r>
      <w:r w:rsidRPr="009C5963">
        <w:rPr>
          <w:rFonts w:asciiTheme="minorHAnsi" w:eastAsiaTheme="minorHAnsi" w:hAnsiTheme="minorHAnsi" w:cs="B Badr" w:hint="cs"/>
          <w:color w:val="0B1F36" w:themeColor="text2" w:themeShade="80"/>
          <w:sz w:val="28"/>
          <w:szCs w:val="28"/>
          <w:rtl/>
          <w:lang w:bidi="fa-IR"/>
        </w:rPr>
        <w:t>ِ</w:t>
      </w:r>
      <w:r w:rsidRPr="009C5963">
        <w:rPr>
          <w:rFonts w:asciiTheme="minorHAnsi" w:eastAsiaTheme="minorHAnsi" w:hAnsiTheme="minorHAnsi" w:cs="B Badr" w:hint="cs"/>
          <w:color w:val="0B1F36" w:themeColor="text2" w:themeShade="80"/>
          <w:sz w:val="28"/>
          <w:szCs w:val="28"/>
          <w:rtl/>
          <w:lang w:bidi="fa-IR"/>
        </w:rPr>
        <w:t xml:space="preserve"> ما ع</w:t>
      </w:r>
      <w:r w:rsidRPr="009C5963">
        <w:rPr>
          <w:rFonts w:asciiTheme="minorHAnsi" w:eastAsiaTheme="minorHAnsi" w:hAnsiTheme="minorHAnsi" w:cs="B Badr" w:hint="cs"/>
          <w:color w:val="0B1F36" w:themeColor="text2" w:themeShade="80"/>
          <w:sz w:val="28"/>
          <w:szCs w:val="28"/>
          <w:rtl/>
          <w:lang w:bidi="fa-IR"/>
        </w:rPr>
        <w:t>ُ</w:t>
      </w:r>
      <w:r w:rsidRPr="009C5963">
        <w:rPr>
          <w:rFonts w:asciiTheme="minorHAnsi" w:eastAsiaTheme="minorHAnsi" w:hAnsiTheme="minorHAnsi" w:cs="B Badr" w:hint="cs"/>
          <w:color w:val="0B1F36" w:themeColor="text2" w:themeShade="80"/>
          <w:sz w:val="28"/>
          <w:szCs w:val="28"/>
          <w:rtl/>
          <w:lang w:bidi="fa-IR"/>
        </w:rPr>
        <w:t>لم کون</w:t>
      </w:r>
      <w:r w:rsidRPr="009C5963">
        <w:rPr>
          <w:rFonts w:asciiTheme="minorHAnsi" w:eastAsiaTheme="minorHAnsi" w:hAnsiTheme="minorHAnsi" w:cs="B Badr" w:hint="cs"/>
          <w:color w:val="0B1F36" w:themeColor="text2" w:themeShade="80"/>
          <w:sz w:val="28"/>
          <w:szCs w:val="28"/>
          <w:rtl/>
          <w:lang w:bidi="fa-IR"/>
        </w:rPr>
        <w:t>ُ</w:t>
      </w:r>
      <w:r w:rsidRPr="009C5963">
        <w:rPr>
          <w:rFonts w:asciiTheme="minorHAnsi" w:eastAsiaTheme="minorHAnsi" w:hAnsiTheme="minorHAnsi" w:cs="B Badr" w:hint="cs"/>
          <w:color w:val="0B1F36" w:themeColor="text2" w:themeShade="80"/>
          <w:sz w:val="28"/>
          <w:szCs w:val="28"/>
          <w:rtl/>
          <w:lang w:bidi="fa-IR"/>
        </w:rPr>
        <w:t>ه حکما واقعیا بتحصیل العلم به</w:t>
      </w:r>
      <w:r>
        <w:rPr>
          <w:rFonts w:asciiTheme="minorHAnsi" w:eastAsiaTheme="minorHAnsi" w:hAnsiTheme="minorHAnsi" w:cs="B Badr" w:hint="cs"/>
          <w:sz w:val="28"/>
          <w:szCs w:val="28"/>
          <w:rtl/>
          <w:lang w:bidi="fa-IR"/>
        </w:rPr>
        <w:t>(مکلف مخیر است در این جا انچیزی را که حکم واقعی است علم بهش پیدا کند. مثال زدم برود محضر امام و از امام حکم را بپرسد)</w:t>
      </w:r>
      <w:r w:rsidRPr="00D253B2">
        <w:rPr>
          <w:rFonts w:asciiTheme="minorHAnsi" w:eastAsiaTheme="minorHAnsi" w:hAnsiTheme="minorHAnsi" w:cs="B Badr" w:hint="cs"/>
          <w:sz w:val="28"/>
          <w:szCs w:val="28"/>
          <w:rtl/>
          <w:lang w:bidi="fa-IR"/>
        </w:rPr>
        <w:t xml:space="preserve"> </w:t>
      </w:r>
      <w:r w:rsidRPr="009C5963">
        <w:rPr>
          <w:rFonts w:asciiTheme="minorHAnsi" w:eastAsiaTheme="minorHAnsi" w:hAnsiTheme="minorHAnsi" w:cs="B Badr" w:hint="cs"/>
          <w:color w:val="0B1F36" w:themeColor="text2" w:themeShade="80"/>
          <w:sz w:val="28"/>
          <w:szCs w:val="28"/>
          <w:rtl/>
          <w:lang w:bidi="fa-IR"/>
        </w:rPr>
        <w:t>و بین إمتثال مؤدی الطریق المجعول الذی علم جعله بمنزلة الواقع</w:t>
      </w:r>
      <w:r w:rsidRPr="00D253B2">
        <w:rPr>
          <w:rFonts w:asciiTheme="minorHAnsi" w:eastAsiaTheme="minorHAnsi" w:hAnsiTheme="minorHAnsi" w:cs="B Badr" w:hint="cs"/>
          <w:sz w:val="28"/>
          <w:szCs w:val="28"/>
          <w:rtl/>
          <w:lang w:bidi="fa-IR"/>
        </w:rPr>
        <w:t>.</w:t>
      </w:r>
      <w:r w:rsidR="000B1760">
        <w:rPr>
          <w:rFonts w:asciiTheme="minorHAnsi" w:eastAsiaTheme="minorHAnsi" w:hAnsiTheme="minorHAnsi" w:cs="B Badr" w:hint="cs"/>
          <w:sz w:val="28"/>
          <w:szCs w:val="28"/>
          <w:rtl/>
          <w:lang w:bidi="fa-IR"/>
        </w:rPr>
        <w:t>(می تواند ه</w:t>
      </w:r>
      <w:r>
        <w:rPr>
          <w:rFonts w:asciiTheme="minorHAnsi" w:eastAsiaTheme="minorHAnsi" w:hAnsiTheme="minorHAnsi" w:cs="B Badr" w:hint="cs"/>
          <w:sz w:val="28"/>
          <w:szCs w:val="28"/>
          <w:rtl/>
          <w:lang w:bidi="fa-IR"/>
        </w:rPr>
        <w:t>م</w:t>
      </w:r>
      <w:r w:rsidR="000B1760">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مودی طریقی را که جعل شده است</w:t>
      </w:r>
      <w:r w:rsidR="000B1760">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همان مثلا خبر واحد. که می داند ان خبر واحد به منزله واقع است</w:t>
      </w:r>
      <w:r w:rsidR="000B1760">
        <w:rPr>
          <w:rFonts w:asciiTheme="minorHAnsi" w:eastAsiaTheme="minorHAnsi" w:hAnsiTheme="minorHAnsi" w:cs="B Badr" w:hint="cs"/>
          <w:sz w:val="28"/>
          <w:szCs w:val="28"/>
          <w:rtl/>
          <w:lang w:bidi="fa-IR"/>
        </w:rPr>
        <w:t xml:space="preserve"> ان را امتثال کند. مثال را فرام</w:t>
      </w:r>
      <w:r>
        <w:rPr>
          <w:rFonts w:asciiTheme="minorHAnsi" w:eastAsiaTheme="minorHAnsi" w:hAnsiTheme="minorHAnsi" w:cs="B Badr" w:hint="cs"/>
          <w:sz w:val="28"/>
          <w:szCs w:val="28"/>
          <w:rtl/>
          <w:lang w:bidi="fa-IR"/>
        </w:rPr>
        <w:t>و</w:t>
      </w:r>
      <w:r w:rsidR="000B1760">
        <w:rPr>
          <w:rFonts w:asciiTheme="minorHAnsi" w:eastAsiaTheme="minorHAnsi" w:hAnsiTheme="minorHAnsi" w:cs="B Badr" w:hint="cs"/>
          <w:sz w:val="28"/>
          <w:szCs w:val="28"/>
          <w:rtl/>
          <w:lang w:bidi="fa-IR"/>
        </w:rPr>
        <w:t>ش</w:t>
      </w:r>
      <w:r>
        <w:rPr>
          <w:rFonts w:asciiTheme="minorHAnsi" w:eastAsiaTheme="minorHAnsi" w:hAnsiTheme="minorHAnsi" w:cs="B Badr" w:hint="cs"/>
          <w:sz w:val="28"/>
          <w:szCs w:val="28"/>
          <w:rtl/>
          <w:lang w:bidi="fa-IR"/>
        </w:rPr>
        <w:t xml:space="preserve"> نکنید. هم می تواند سراغ امام برود حکم را از امام بپرسد و هم می تواند به این خبر واحد عمل کند)</w:t>
      </w:r>
      <w:r w:rsidRPr="000B1760">
        <w:rPr>
          <w:rFonts w:asciiTheme="minorHAnsi" w:eastAsiaTheme="minorHAnsi" w:hAnsiTheme="minorHAnsi" w:cs="B Badr" w:hint="cs"/>
          <w:color w:val="0B1F36" w:themeColor="text2" w:themeShade="80"/>
          <w:sz w:val="28"/>
          <w:szCs w:val="28"/>
          <w:rtl/>
          <w:lang w:bidi="fa-IR"/>
        </w:rPr>
        <w:t xml:space="preserve"> فکل من الواقع و مؤدی الطریق مبرء مع العلم به</w:t>
      </w:r>
      <w:r>
        <w:rPr>
          <w:rFonts w:asciiTheme="minorHAnsi" w:eastAsiaTheme="minorHAnsi" w:hAnsiTheme="minorHAnsi" w:cs="B Badr" w:hint="cs"/>
          <w:sz w:val="28"/>
          <w:szCs w:val="28"/>
          <w:lang w:bidi="fa-IR"/>
        </w:rPr>
        <w:t>.</w:t>
      </w:r>
      <w:r>
        <w:rPr>
          <w:rFonts w:asciiTheme="minorHAnsi" w:eastAsiaTheme="minorHAnsi" w:hAnsiTheme="minorHAnsi" w:cs="B Badr" w:hint="cs"/>
          <w:sz w:val="28"/>
          <w:szCs w:val="28"/>
          <w:rtl/>
          <w:lang w:bidi="fa-IR"/>
        </w:rPr>
        <w:t>(اگر انفتاح باب علم است هر یک از واقع و یا ان طریق را طی کردن، هر یک از این دو مبری ذمه است البته اگر باب علم مفتوح باشد)</w:t>
      </w:r>
    </w:p>
    <w:p w:rsidR="009C5963" w:rsidRDefault="009C5963" w:rsidP="009C5963">
      <w:pPr>
        <w:pStyle w:val="NormalWeb"/>
        <w:bidi/>
        <w:jc w:val="lowKashida"/>
        <w:rPr>
          <w:rFonts w:asciiTheme="minorHAnsi" w:eastAsiaTheme="minorHAnsi" w:hAnsiTheme="minorHAnsi" w:cs="B Badr"/>
          <w:sz w:val="28"/>
          <w:szCs w:val="28"/>
          <w:rtl/>
          <w:lang w:bidi="fa-IR"/>
        </w:rPr>
      </w:pPr>
      <w:r w:rsidRPr="009C5963">
        <w:rPr>
          <w:rFonts w:asciiTheme="minorHAnsi" w:eastAsiaTheme="minorHAnsi" w:hAnsiTheme="minorHAnsi" w:cs="B Badr" w:hint="cs"/>
          <w:color w:val="0B1F36" w:themeColor="text2" w:themeShade="80"/>
          <w:sz w:val="28"/>
          <w:szCs w:val="28"/>
          <w:rtl/>
          <w:lang w:bidi="fa-IR"/>
        </w:rPr>
        <w:t>فإذا إنسد باب العلم التفصیلی بأحدهما تعین الاخر</w:t>
      </w:r>
      <w:r>
        <w:rPr>
          <w:rFonts w:asciiTheme="minorHAnsi" w:eastAsiaTheme="minorHAnsi" w:hAnsiTheme="minorHAnsi" w:cs="B Badr" w:hint="cs"/>
          <w:sz w:val="28"/>
          <w:szCs w:val="28"/>
          <w:rtl/>
          <w:lang w:bidi="fa-IR"/>
        </w:rPr>
        <w:t>(اگر فرض کنیم که</w:t>
      </w:r>
      <w:r w:rsidR="000B1760">
        <w:rPr>
          <w:rFonts w:asciiTheme="minorHAnsi" w:eastAsiaTheme="minorHAnsi" w:hAnsiTheme="minorHAnsi" w:cs="B Badr" w:hint="cs"/>
          <w:sz w:val="28"/>
          <w:szCs w:val="28"/>
          <w:rtl/>
          <w:lang w:bidi="fa-IR"/>
        </w:rPr>
        <w:t xml:space="preserve"> باب علم تفصیلی به یکی از این د</w:t>
      </w:r>
      <w:r>
        <w:rPr>
          <w:rFonts w:asciiTheme="minorHAnsi" w:eastAsiaTheme="minorHAnsi" w:hAnsiTheme="minorHAnsi" w:cs="B Badr" w:hint="cs"/>
          <w:sz w:val="28"/>
          <w:szCs w:val="28"/>
          <w:rtl/>
          <w:lang w:bidi="fa-IR"/>
        </w:rPr>
        <w:t>و</w:t>
      </w:r>
      <w:r w:rsidR="000B1760">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یعنی واقع و </w:t>
      </w:r>
      <w:r w:rsidR="000B1760">
        <w:rPr>
          <w:rFonts w:asciiTheme="minorHAnsi" w:eastAsiaTheme="minorHAnsi" w:hAnsiTheme="minorHAnsi" w:cs="B Badr" w:hint="cs"/>
          <w:sz w:val="28"/>
          <w:szCs w:val="28"/>
          <w:rtl/>
          <w:lang w:bidi="fa-IR"/>
        </w:rPr>
        <w:t>مودی طریق منسد شد، سراغ ان طریقی که مفتوح است می</w:t>
      </w:r>
      <w:r>
        <w:rPr>
          <w:rFonts w:asciiTheme="minorHAnsi" w:eastAsiaTheme="minorHAnsi" w:hAnsiTheme="minorHAnsi" w:cs="B Badr" w:hint="cs"/>
          <w:sz w:val="28"/>
          <w:szCs w:val="28"/>
          <w:rtl/>
          <w:lang w:bidi="fa-IR"/>
        </w:rPr>
        <w:t xml:space="preserve"> رویم اما مهم است که: )</w:t>
      </w:r>
      <w:r w:rsidRPr="00D253B2">
        <w:rPr>
          <w:rFonts w:asciiTheme="minorHAnsi" w:eastAsiaTheme="minorHAnsi" w:hAnsiTheme="minorHAnsi" w:cs="B Badr" w:hint="cs"/>
          <w:sz w:val="28"/>
          <w:szCs w:val="28"/>
          <w:rtl/>
          <w:lang w:bidi="fa-IR"/>
        </w:rPr>
        <w:t xml:space="preserve"> </w:t>
      </w:r>
      <w:r w:rsidRPr="009C5963">
        <w:rPr>
          <w:rFonts w:asciiTheme="minorHAnsi" w:eastAsiaTheme="minorHAnsi" w:hAnsiTheme="minorHAnsi" w:cs="B Badr" w:hint="cs"/>
          <w:color w:val="0B1F36" w:themeColor="text2" w:themeShade="80"/>
          <w:sz w:val="28"/>
          <w:szCs w:val="28"/>
          <w:rtl/>
          <w:lang w:bidi="fa-IR"/>
        </w:rPr>
        <w:t xml:space="preserve">و إذا باب العلم التفصیلی بهما </w:t>
      </w:r>
      <w:r w:rsidRPr="009C5963">
        <w:rPr>
          <w:rFonts w:asciiTheme="minorHAnsi" w:eastAsiaTheme="minorHAnsi" w:hAnsiTheme="minorHAnsi" w:cs="B Badr" w:hint="cs"/>
          <w:color w:val="000000" w:themeColor="text1"/>
          <w:sz w:val="28"/>
          <w:szCs w:val="28"/>
          <w:rtl/>
          <w:lang w:bidi="fa-IR"/>
        </w:rPr>
        <w:t xml:space="preserve">(اگر فرض کنیم باب علم تفصیلی هم به واقع مسدود شد و هم به طریق) </w:t>
      </w:r>
      <w:r w:rsidRPr="009C5963">
        <w:rPr>
          <w:rFonts w:asciiTheme="minorHAnsi" w:eastAsiaTheme="minorHAnsi" w:hAnsiTheme="minorHAnsi" w:cs="B Badr" w:hint="cs"/>
          <w:color w:val="0B1F36" w:themeColor="text2" w:themeShade="80"/>
          <w:sz w:val="28"/>
          <w:szCs w:val="28"/>
          <w:rtl/>
          <w:lang w:bidi="fa-IR"/>
        </w:rPr>
        <w:t>تعین العمل فیهما بالظن</w:t>
      </w:r>
      <w:r w:rsidRPr="009C5963">
        <w:rPr>
          <w:rFonts w:asciiTheme="minorHAnsi" w:eastAsiaTheme="minorHAnsi" w:hAnsiTheme="minorHAnsi" w:cs="B Badr" w:hint="cs"/>
          <w:color w:val="000000" w:themeColor="text1"/>
          <w:sz w:val="28"/>
          <w:szCs w:val="28"/>
          <w:lang w:bidi="fa-IR"/>
        </w:rPr>
        <w:t>.</w:t>
      </w:r>
      <w:r w:rsidRPr="009C5963">
        <w:rPr>
          <w:rFonts w:asciiTheme="minorHAnsi" w:eastAsiaTheme="minorHAnsi" w:hAnsiTheme="minorHAnsi" w:cs="B Badr" w:hint="cs"/>
          <w:color w:val="000000" w:themeColor="text1"/>
          <w:sz w:val="28"/>
          <w:szCs w:val="28"/>
          <w:rtl/>
          <w:lang w:bidi="fa-IR"/>
        </w:rPr>
        <w:t>( در هر دو می توانید به ظنون عمل کنید. ترجیحی ندارد ظن به طریق بر ظن در مساله فقهیه. چرا شما فقط ظن در مساله اصولیه را مطرح می کنید؟)</w:t>
      </w:r>
    </w:p>
    <w:p w:rsidR="009C5963" w:rsidRDefault="009C5963" w:rsidP="009C5963">
      <w:pPr>
        <w:pStyle w:val="NormalWeb"/>
        <w:bidi/>
        <w:jc w:val="lowKashida"/>
        <w:rPr>
          <w:rFonts w:asciiTheme="minorHAnsi" w:eastAsiaTheme="minorHAnsi" w:hAnsiTheme="minorHAnsi" w:cs="B Badr" w:hint="cs"/>
          <w:sz w:val="28"/>
          <w:szCs w:val="28"/>
          <w:rtl/>
          <w:lang w:bidi="fa-IR"/>
        </w:rPr>
      </w:pPr>
      <w:r w:rsidRPr="000B1760">
        <w:rPr>
          <w:rFonts w:asciiTheme="minorHAnsi" w:eastAsiaTheme="minorHAnsi" w:hAnsiTheme="minorHAnsi" w:cs="B Badr" w:hint="cs"/>
          <w:color w:val="0B1F36" w:themeColor="text2" w:themeShade="80"/>
          <w:sz w:val="28"/>
          <w:szCs w:val="28"/>
          <w:rtl/>
          <w:lang w:bidi="fa-IR"/>
        </w:rPr>
        <w:lastRenderedPageBreak/>
        <w:t>فلا فرق بین الظن بالواقع و الظن بمؤدی الطریق، فی کون کل واحد منهما إمتثالا ظنیا</w:t>
      </w:r>
      <w:r>
        <w:rPr>
          <w:rFonts w:asciiTheme="minorHAnsi" w:eastAsiaTheme="minorHAnsi" w:hAnsiTheme="minorHAnsi" w:cs="B Badr" w:hint="cs"/>
          <w:sz w:val="28"/>
          <w:szCs w:val="28"/>
          <w:lang w:bidi="fa-IR"/>
        </w:rPr>
        <w:t>.</w:t>
      </w:r>
      <w:r w:rsidR="000B1760">
        <w:rPr>
          <w:rFonts w:asciiTheme="minorHAnsi" w:eastAsiaTheme="minorHAnsi" w:hAnsiTheme="minorHAnsi" w:cs="B Badr" w:hint="cs"/>
          <w:sz w:val="28"/>
          <w:szCs w:val="28"/>
          <w:rtl/>
          <w:lang w:bidi="fa-IR"/>
        </w:rPr>
        <w:t xml:space="preserve"> (فرقی بین ظن به خود حکم واقعی، ظن در مس</w:t>
      </w:r>
      <w:bookmarkStart w:id="0" w:name="_GoBack"/>
      <w:bookmarkEnd w:id="0"/>
      <w:r w:rsidR="000B1760">
        <w:rPr>
          <w:rFonts w:asciiTheme="minorHAnsi" w:eastAsiaTheme="minorHAnsi" w:hAnsiTheme="minorHAnsi" w:cs="B Badr" w:hint="cs"/>
          <w:sz w:val="28"/>
          <w:szCs w:val="28"/>
          <w:rtl/>
          <w:lang w:bidi="fa-IR"/>
        </w:rPr>
        <w:t>اله فرعیه فقهیه، و ظن در مودی طریق، ظن در مساله اصولیه، فرقی بین این دو ظن در این نیست که هر یک از این دو امتثال ظنی هستند، پس چرا شما حجیت ظنون را اختصاص می دهید به ظن در مساله اصولیه دون الفقهیه؟</w:t>
      </w:r>
    </w:p>
    <w:p w:rsidR="000B1760" w:rsidRDefault="000B1760" w:rsidP="000B176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تمام انچه که گفتیم در صورتی است که ان طریق منصوب باشد حتی فی باب الانسداد اما اگر ان طریقی را که شما گفتید علم اجمالی به نصبش داریم، مخصوص باب انداد باشد، توضیحش ان شاء الله جلسه آینده.</w:t>
      </w:r>
    </w:p>
    <w:p w:rsidR="007513B9" w:rsidRPr="007513B9" w:rsidRDefault="007513B9" w:rsidP="009C79DF">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w:t>
      </w:r>
      <w:r w:rsidR="00034443">
        <w:rPr>
          <w:rFonts w:asciiTheme="minorHAnsi" w:eastAsiaTheme="minorHAnsi" w:hAnsiTheme="minorHAnsi" w:cs="B Badr" w:hint="cs"/>
          <w:sz w:val="28"/>
          <w:szCs w:val="28"/>
          <w:rtl/>
          <w:lang w:bidi="fa-IR"/>
        </w:rPr>
        <w:t xml:space="preserve">یدنا و نبینا محمد صلی الله علیه </w:t>
      </w:r>
      <w:r>
        <w:rPr>
          <w:rFonts w:asciiTheme="minorHAnsi" w:eastAsiaTheme="minorHAnsi" w:hAnsiTheme="minorHAnsi" w:cs="B Badr" w:hint="cs"/>
          <w:sz w:val="28"/>
          <w:szCs w:val="28"/>
          <w:rtl/>
          <w:lang w:bidi="fa-IR"/>
        </w:rPr>
        <w:t>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78B8" w:rsidRDefault="001078B8" w:rsidP="00C44E32">
      <w:pPr>
        <w:spacing w:after="0" w:line="240" w:lineRule="auto"/>
      </w:pPr>
      <w:r>
        <w:separator/>
      </w:r>
    </w:p>
  </w:endnote>
  <w:endnote w:type="continuationSeparator" w:id="0">
    <w:p w:rsidR="001078B8" w:rsidRDefault="001078B8"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78B8" w:rsidRDefault="001078B8" w:rsidP="00C44E32">
      <w:pPr>
        <w:spacing w:after="0" w:line="240" w:lineRule="auto"/>
      </w:pPr>
      <w:r>
        <w:separator/>
      </w:r>
    </w:p>
  </w:footnote>
  <w:footnote w:type="continuationSeparator" w:id="0">
    <w:p w:rsidR="001078B8" w:rsidRDefault="001078B8"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893C77"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893C77" w:rsidRPr="00C44E32" w:rsidRDefault="00893C77"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893C77" w:rsidRPr="00C44E32" w:rsidRDefault="00893C77"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893C77" w:rsidRPr="00C44E32">
      <w:trPr>
        <w:trHeight w:hRule="exact" w:val="115"/>
        <w:jc w:val="center"/>
      </w:trPr>
      <w:tc>
        <w:tcPr>
          <w:tcW w:w="4686" w:type="dxa"/>
          <w:shd w:val="clear" w:color="auto" w:fill="0F6FC6" w:themeFill="accent1"/>
          <w:tcMar>
            <w:top w:w="0" w:type="dxa"/>
            <w:bottom w:w="0" w:type="dxa"/>
          </w:tcMar>
        </w:tcPr>
        <w:p w:rsidR="00893C77" w:rsidRPr="00C44E32" w:rsidRDefault="00893C77">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893C77" w:rsidRPr="00C44E32" w:rsidRDefault="00893C77">
          <w:pPr>
            <w:pStyle w:val="Header"/>
            <w:tabs>
              <w:tab w:val="clear" w:pos="4680"/>
              <w:tab w:val="clear" w:pos="9360"/>
            </w:tabs>
            <w:rPr>
              <w:rFonts w:ascii="Tahoma" w:hAnsi="Tahoma" w:cs="Tahoma"/>
              <w:caps/>
              <w:color w:val="FFFFFF" w:themeColor="background1"/>
              <w:sz w:val="18"/>
              <w:szCs w:val="18"/>
            </w:rPr>
          </w:pPr>
        </w:p>
      </w:tc>
    </w:tr>
  </w:tbl>
  <w:p w:rsidR="00893C77" w:rsidRPr="00C44E32" w:rsidRDefault="00893C77">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10451"/>
    <w:multiLevelType w:val="hybridMultilevel"/>
    <w:tmpl w:val="7B3E6F60"/>
    <w:lvl w:ilvl="0" w:tplc="1ECCE6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8C0EE1"/>
    <w:multiLevelType w:val="hybridMultilevel"/>
    <w:tmpl w:val="1FFA36B6"/>
    <w:lvl w:ilvl="0" w:tplc="2C2E30EA">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4666B1"/>
    <w:multiLevelType w:val="hybridMultilevel"/>
    <w:tmpl w:val="9F0AB4D2"/>
    <w:lvl w:ilvl="0" w:tplc="AD18F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7763CF"/>
    <w:multiLevelType w:val="hybridMultilevel"/>
    <w:tmpl w:val="B86E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6A0581"/>
    <w:multiLevelType w:val="hybridMultilevel"/>
    <w:tmpl w:val="2360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C84A7D"/>
    <w:multiLevelType w:val="hybridMultilevel"/>
    <w:tmpl w:val="A588E6C2"/>
    <w:lvl w:ilvl="0" w:tplc="4F68D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5E3150"/>
    <w:multiLevelType w:val="hybridMultilevel"/>
    <w:tmpl w:val="28FEF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C87875"/>
    <w:multiLevelType w:val="hybridMultilevel"/>
    <w:tmpl w:val="5900E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B14442"/>
    <w:multiLevelType w:val="hybridMultilevel"/>
    <w:tmpl w:val="B7581F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F324CE"/>
    <w:multiLevelType w:val="hybridMultilevel"/>
    <w:tmpl w:val="39BC5C22"/>
    <w:lvl w:ilvl="0" w:tplc="B11ADA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4C6655"/>
    <w:multiLevelType w:val="hybridMultilevel"/>
    <w:tmpl w:val="6E483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C87447"/>
    <w:multiLevelType w:val="hybridMultilevel"/>
    <w:tmpl w:val="E850F73E"/>
    <w:lvl w:ilvl="0" w:tplc="992CA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E734EB"/>
    <w:multiLevelType w:val="hybridMultilevel"/>
    <w:tmpl w:val="EE0CD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382ECE"/>
    <w:multiLevelType w:val="hybridMultilevel"/>
    <w:tmpl w:val="C01EE76E"/>
    <w:lvl w:ilvl="0" w:tplc="554CA7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C3F3824"/>
    <w:multiLevelType w:val="hybridMultilevel"/>
    <w:tmpl w:val="6ACA3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6D284B"/>
    <w:multiLevelType w:val="hybridMultilevel"/>
    <w:tmpl w:val="5FEC4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6FE4F72"/>
    <w:multiLevelType w:val="hybridMultilevel"/>
    <w:tmpl w:val="403A6B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E652E9"/>
    <w:multiLevelType w:val="hybridMultilevel"/>
    <w:tmpl w:val="EAFA0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CD42662"/>
    <w:multiLevelType w:val="hybridMultilevel"/>
    <w:tmpl w:val="EDB83308"/>
    <w:lvl w:ilvl="0" w:tplc="6512BF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4A7EB5"/>
    <w:multiLevelType w:val="hybridMultilevel"/>
    <w:tmpl w:val="AEC08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685A67"/>
    <w:multiLevelType w:val="hybridMultilevel"/>
    <w:tmpl w:val="FC38A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A50ABF"/>
    <w:multiLevelType w:val="hybridMultilevel"/>
    <w:tmpl w:val="E9A06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2013834"/>
    <w:multiLevelType w:val="hybridMultilevel"/>
    <w:tmpl w:val="2D380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3436E5A"/>
    <w:multiLevelType w:val="hybridMultilevel"/>
    <w:tmpl w:val="C1F0BC0A"/>
    <w:lvl w:ilvl="0" w:tplc="D908BF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4201B6A"/>
    <w:multiLevelType w:val="hybridMultilevel"/>
    <w:tmpl w:val="7CDC6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7593392"/>
    <w:multiLevelType w:val="hybridMultilevel"/>
    <w:tmpl w:val="6E3082F2"/>
    <w:lvl w:ilvl="0" w:tplc="97981B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0060815"/>
    <w:multiLevelType w:val="hybridMultilevel"/>
    <w:tmpl w:val="3F062DAE"/>
    <w:lvl w:ilvl="0" w:tplc="F89AE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3415EA4"/>
    <w:multiLevelType w:val="hybridMultilevel"/>
    <w:tmpl w:val="4E441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8CC00FE"/>
    <w:multiLevelType w:val="hybridMultilevel"/>
    <w:tmpl w:val="887EB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B541DB2"/>
    <w:multiLevelType w:val="hybridMultilevel"/>
    <w:tmpl w:val="23721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E8501A9"/>
    <w:multiLevelType w:val="hybridMultilevel"/>
    <w:tmpl w:val="0E867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21"/>
  </w:num>
  <w:num w:numId="3">
    <w:abstractNumId w:val="13"/>
  </w:num>
  <w:num w:numId="4">
    <w:abstractNumId w:val="22"/>
  </w:num>
  <w:num w:numId="5">
    <w:abstractNumId w:val="35"/>
  </w:num>
  <w:num w:numId="6">
    <w:abstractNumId w:val="39"/>
  </w:num>
  <w:num w:numId="7">
    <w:abstractNumId w:val="34"/>
  </w:num>
  <w:num w:numId="8">
    <w:abstractNumId w:val="18"/>
  </w:num>
  <w:num w:numId="9">
    <w:abstractNumId w:val="14"/>
  </w:num>
  <w:num w:numId="10">
    <w:abstractNumId w:val="20"/>
  </w:num>
  <w:num w:numId="11">
    <w:abstractNumId w:val="6"/>
  </w:num>
  <w:num w:numId="12">
    <w:abstractNumId w:val="11"/>
  </w:num>
  <w:num w:numId="13">
    <w:abstractNumId w:val="26"/>
  </w:num>
  <w:num w:numId="14">
    <w:abstractNumId w:val="31"/>
  </w:num>
  <w:num w:numId="15">
    <w:abstractNumId w:val="3"/>
  </w:num>
  <w:num w:numId="16">
    <w:abstractNumId w:val="15"/>
  </w:num>
  <w:num w:numId="17">
    <w:abstractNumId w:val="4"/>
  </w:num>
  <w:num w:numId="18">
    <w:abstractNumId w:val="2"/>
  </w:num>
  <w:num w:numId="19">
    <w:abstractNumId w:val="24"/>
  </w:num>
  <w:num w:numId="20">
    <w:abstractNumId w:val="38"/>
  </w:num>
  <w:num w:numId="21">
    <w:abstractNumId w:val="19"/>
  </w:num>
  <w:num w:numId="22">
    <w:abstractNumId w:val="1"/>
  </w:num>
  <w:num w:numId="23">
    <w:abstractNumId w:val="32"/>
  </w:num>
  <w:num w:numId="24">
    <w:abstractNumId w:val="10"/>
  </w:num>
  <w:num w:numId="25">
    <w:abstractNumId w:val="5"/>
  </w:num>
  <w:num w:numId="26">
    <w:abstractNumId w:val="7"/>
  </w:num>
  <w:num w:numId="27">
    <w:abstractNumId w:val="40"/>
  </w:num>
  <w:num w:numId="28">
    <w:abstractNumId w:val="36"/>
  </w:num>
  <w:num w:numId="29">
    <w:abstractNumId w:val="16"/>
  </w:num>
  <w:num w:numId="30">
    <w:abstractNumId w:val="25"/>
  </w:num>
  <w:num w:numId="31">
    <w:abstractNumId w:val="29"/>
  </w:num>
  <w:num w:numId="32">
    <w:abstractNumId w:val="12"/>
  </w:num>
  <w:num w:numId="33">
    <w:abstractNumId w:val="0"/>
  </w:num>
  <w:num w:numId="34">
    <w:abstractNumId w:val="8"/>
  </w:num>
  <w:num w:numId="35">
    <w:abstractNumId w:val="33"/>
  </w:num>
  <w:num w:numId="36">
    <w:abstractNumId w:val="37"/>
  </w:num>
  <w:num w:numId="37">
    <w:abstractNumId w:val="30"/>
  </w:num>
  <w:num w:numId="38">
    <w:abstractNumId w:val="27"/>
  </w:num>
  <w:num w:numId="39">
    <w:abstractNumId w:val="9"/>
  </w:num>
  <w:num w:numId="40">
    <w:abstractNumId w:val="23"/>
  </w:num>
  <w:num w:numId="41">
    <w:abstractNumId w:val="2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6"/>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994"/>
    <w:rsid w:val="00014784"/>
    <w:rsid w:val="00016A7E"/>
    <w:rsid w:val="00016EDE"/>
    <w:rsid w:val="00020C2C"/>
    <w:rsid w:val="000235D6"/>
    <w:rsid w:val="00025268"/>
    <w:rsid w:val="00027482"/>
    <w:rsid w:val="00030B95"/>
    <w:rsid w:val="000321E9"/>
    <w:rsid w:val="000322E3"/>
    <w:rsid w:val="0003250C"/>
    <w:rsid w:val="00032AA3"/>
    <w:rsid w:val="000342AA"/>
    <w:rsid w:val="00034443"/>
    <w:rsid w:val="00034930"/>
    <w:rsid w:val="00035A80"/>
    <w:rsid w:val="0003617E"/>
    <w:rsid w:val="00040430"/>
    <w:rsid w:val="000408B5"/>
    <w:rsid w:val="00040A10"/>
    <w:rsid w:val="00042178"/>
    <w:rsid w:val="00044969"/>
    <w:rsid w:val="00047DD6"/>
    <w:rsid w:val="0005093A"/>
    <w:rsid w:val="00050BEC"/>
    <w:rsid w:val="0005342D"/>
    <w:rsid w:val="000548CA"/>
    <w:rsid w:val="000555F0"/>
    <w:rsid w:val="0005572C"/>
    <w:rsid w:val="0006004A"/>
    <w:rsid w:val="00060B89"/>
    <w:rsid w:val="00061891"/>
    <w:rsid w:val="00062E23"/>
    <w:rsid w:val="000640EB"/>
    <w:rsid w:val="000654CC"/>
    <w:rsid w:val="00067642"/>
    <w:rsid w:val="00070BC9"/>
    <w:rsid w:val="00072708"/>
    <w:rsid w:val="0007334E"/>
    <w:rsid w:val="00073650"/>
    <w:rsid w:val="00075840"/>
    <w:rsid w:val="00076450"/>
    <w:rsid w:val="00076B4B"/>
    <w:rsid w:val="00076C92"/>
    <w:rsid w:val="00077ADD"/>
    <w:rsid w:val="0008181C"/>
    <w:rsid w:val="00081ED1"/>
    <w:rsid w:val="00083139"/>
    <w:rsid w:val="000864F0"/>
    <w:rsid w:val="00087826"/>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1760"/>
    <w:rsid w:val="000B4284"/>
    <w:rsid w:val="000B4EA4"/>
    <w:rsid w:val="000B75B2"/>
    <w:rsid w:val="000B76AB"/>
    <w:rsid w:val="000C0FB9"/>
    <w:rsid w:val="000C1475"/>
    <w:rsid w:val="000C1EB1"/>
    <w:rsid w:val="000C29BB"/>
    <w:rsid w:val="000C2C45"/>
    <w:rsid w:val="000C2F9E"/>
    <w:rsid w:val="000C3DCF"/>
    <w:rsid w:val="000C41FE"/>
    <w:rsid w:val="000C4B8F"/>
    <w:rsid w:val="000C4F47"/>
    <w:rsid w:val="000C70D7"/>
    <w:rsid w:val="000D0F7A"/>
    <w:rsid w:val="000D107F"/>
    <w:rsid w:val="000D1303"/>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D6D"/>
    <w:rsid w:val="000F7031"/>
    <w:rsid w:val="00100D7B"/>
    <w:rsid w:val="001012B8"/>
    <w:rsid w:val="001013BA"/>
    <w:rsid w:val="001024C1"/>
    <w:rsid w:val="00102505"/>
    <w:rsid w:val="00102B6F"/>
    <w:rsid w:val="00106844"/>
    <w:rsid w:val="001078B8"/>
    <w:rsid w:val="00107A0E"/>
    <w:rsid w:val="00107BD8"/>
    <w:rsid w:val="00107F1D"/>
    <w:rsid w:val="001104A5"/>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E85"/>
    <w:rsid w:val="00137A9E"/>
    <w:rsid w:val="00137BE7"/>
    <w:rsid w:val="001405E1"/>
    <w:rsid w:val="00142E12"/>
    <w:rsid w:val="00142F76"/>
    <w:rsid w:val="00143525"/>
    <w:rsid w:val="00143D19"/>
    <w:rsid w:val="0014465A"/>
    <w:rsid w:val="001446C6"/>
    <w:rsid w:val="00145CC3"/>
    <w:rsid w:val="00146E57"/>
    <w:rsid w:val="00147B9F"/>
    <w:rsid w:val="00151C8E"/>
    <w:rsid w:val="00155B2A"/>
    <w:rsid w:val="0015618E"/>
    <w:rsid w:val="0015744F"/>
    <w:rsid w:val="001574D8"/>
    <w:rsid w:val="001602B1"/>
    <w:rsid w:val="00162741"/>
    <w:rsid w:val="0016526E"/>
    <w:rsid w:val="001659A7"/>
    <w:rsid w:val="00165AC7"/>
    <w:rsid w:val="00165E49"/>
    <w:rsid w:val="00166123"/>
    <w:rsid w:val="00166855"/>
    <w:rsid w:val="00166C32"/>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4394"/>
    <w:rsid w:val="001B576D"/>
    <w:rsid w:val="001B674C"/>
    <w:rsid w:val="001C1DCF"/>
    <w:rsid w:val="001C3156"/>
    <w:rsid w:val="001C4B37"/>
    <w:rsid w:val="001C5373"/>
    <w:rsid w:val="001C55E4"/>
    <w:rsid w:val="001C5C55"/>
    <w:rsid w:val="001C671C"/>
    <w:rsid w:val="001C703B"/>
    <w:rsid w:val="001D131B"/>
    <w:rsid w:val="001D32DC"/>
    <w:rsid w:val="001D46DF"/>
    <w:rsid w:val="001D51C9"/>
    <w:rsid w:val="001D5EB8"/>
    <w:rsid w:val="001D742C"/>
    <w:rsid w:val="001D754C"/>
    <w:rsid w:val="001E68FB"/>
    <w:rsid w:val="001E7931"/>
    <w:rsid w:val="001F0A93"/>
    <w:rsid w:val="001F0E9E"/>
    <w:rsid w:val="001F0F0D"/>
    <w:rsid w:val="001F1174"/>
    <w:rsid w:val="001F1387"/>
    <w:rsid w:val="001F1B59"/>
    <w:rsid w:val="001F56BC"/>
    <w:rsid w:val="001F66D5"/>
    <w:rsid w:val="001F6ECF"/>
    <w:rsid w:val="001F7232"/>
    <w:rsid w:val="002006DD"/>
    <w:rsid w:val="00200DA4"/>
    <w:rsid w:val="00201B26"/>
    <w:rsid w:val="002022C5"/>
    <w:rsid w:val="00203459"/>
    <w:rsid w:val="00204D32"/>
    <w:rsid w:val="002113F3"/>
    <w:rsid w:val="00211D34"/>
    <w:rsid w:val="00213EB0"/>
    <w:rsid w:val="00220E6C"/>
    <w:rsid w:val="00220FEB"/>
    <w:rsid w:val="0022111A"/>
    <w:rsid w:val="00221E7A"/>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78B"/>
    <w:rsid w:val="00266D5A"/>
    <w:rsid w:val="00266E28"/>
    <w:rsid w:val="00272DF4"/>
    <w:rsid w:val="00273839"/>
    <w:rsid w:val="0027421D"/>
    <w:rsid w:val="00275080"/>
    <w:rsid w:val="00276791"/>
    <w:rsid w:val="00281E82"/>
    <w:rsid w:val="0028526E"/>
    <w:rsid w:val="00285841"/>
    <w:rsid w:val="00285F10"/>
    <w:rsid w:val="00286595"/>
    <w:rsid w:val="00287036"/>
    <w:rsid w:val="00290D02"/>
    <w:rsid w:val="00291887"/>
    <w:rsid w:val="00291B6C"/>
    <w:rsid w:val="00292788"/>
    <w:rsid w:val="0029356B"/>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AA5"/>
    <w:rsid w:val="002D124A"/>
    <w:rsid w:val="002D15F2"/>
    <w:rsid w:val="002D1C14"/>
    <w:rsid w:val="002D1F06"/>
    <w:rsid w:val="002D2C2A"/>
    <w:rsid w:val="002D2D72"/>
    <w:rsid w:val="002D3FA9"/>
    <w:rsid w:val="002D521A"/>
    <w:rsid w:val="002D6FD0"/>
    <w:rsid w:val="002D74C7"/>
    <w:rsid w:val="002E1EE8"/>
    <w:rsid w:val="002E1FB4"/>
    <w:rsid w:val="002E71AA"/>
    <w:rsid w:val="002F2A72"/>
    <w:rsid w:val="002F2B2C"/>
    <w:rsid w:val="002F2E69"/>
    <w:rsid w:val="002F3C8E"/>
    <w:rsid w:val="002F3D0C"/>
    <w:rsid w:val="002F53B7"/>
    <w:rsid w:val="002F7948"/>
    <w:rsid w:val="0030035A"/>
    <w:rsid w:val="00302617"/>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1C58"/>
    <w:rsid w:val="00382FCC"/>
    <w:rsid w:val="00383DD5"/>
    <w:rsid w:val="00386130"/>
    <w:rsid w:val="003863BE"/>
    <w:rsid w:val="003906D6"/>
    <w:rsid w:val="00390911"/>
    <w:rsid w:val="00395F02"/>
    <w:rsid w:val="00395F06"/>
    <w:rsid w:val="00396BBF"/>
    <w:rsid w:val="00397534"/>
    <w:rsid w:val="003A04BE"/>
    <w:rsid w:val="003A1846"/>
    <w:rsid w:val="003A1D1F"/>
    <w:rsid w:val="003A2B29"/>
    <w:rsid w:val="003A3229"/>
    <w:rsid w:val="003A35C7"/>
    <w:rsid w:val="003A3756"/>
    <w:rsid w:val="003A4CDC"/>
    <w:rsid w:val="003A5A9F"/>
    <w:rsid w:val="003A61CC"/>
    <w:rsid w:val="003A757F"/>
    <w:rsid w:val="003A7E50"/>
    <w:rsid w:val="003B0B8B"/>
    <w:rsid w:val="003B156C"/>
    <w:rsid w:val="003B1F54"/>
    <w:rsid w:val="003B34E2"/>
    <w:rsid w:val="003B3F0A"/>
    <w:rsid w:val="003B6E63"/>
    <w:rsid w:val="003C0FA1"/>
    <w:rsid w:val="003C1FF9"/>
    <w:rsid w:val="003C26EF"/>
    <w:rsid w:val="003C501D"/>
    <w:rsid w:val="003C74B1"/>
    <w:rsid w:val="003C7E6B"/>
    <w:rsid w:val="003D2FB4"/>
    <w:rsid w:val="003D322B"/>
    <w:rsid w:val="003D422C"/>
    <w:rsid w:val="003E016A"/>
    <w:rsid w:val="003E03F3"/>
    <w:rsid w:val="003E06AF"/>
    <w:rsid w:val="003E0FC0"/>
    <w:rsid w:val="003E1207"/>
    <w:rsid w:val="003E5A80"/>
    <w:rsid w:val="003E5C69"/>
    <w:rsid w:val="003E6722"/>
    <w:rsid w:val="003E68D5"/>
    <w:rsid w:val="003E7E71"/>
    <w:rsid w:val="003F1741"/>
    <w:rsid w:val="003F25BF"/>
    <w:rsid w:val="003F5E0B"/>
    <w:rsid w:val="003F6CAF"/>
    <w:rsid w:val="004003D2"/>
    <w:rsid w:val="00400485"/>
    <w:rsid w:val="0040151B"/>
    <w:rsid w:val="0040262A"/>
    <w:rsid w:val="00402A54"/>
    <w:rsid w:val="00402C00"/>
    <w:rsid w:val="0040358C"/>
    <w:rsid w:val="004037D7"/>
    <w:rsid w:val="0040401F"/>
    <w:rsid w:val="00404FBB"/>
    <w:rsid w:val="004077F5"/>
    <w:rsid w:val="00410722"/>
    <w:rsid w:val="004107F0"/>
    <w:rsid w:val="00415BC2"/>
    <w:rsid w:val="00416A41"/>
    <w:rsid w:val="0041741F"/>
    <w:rsid w:val="0042228B"/>
    <w:rsid w:val="00422D2E"/>
    <w:rsid w:val="00423171"/>
    <w:rsid w:val="004232C5"/>
    <w:rsid w:val="00423740"/>
    <w:rsid w:val="00425F41"/>
    <w:rsid w:val="00426254"/>
    <w:rsid w:val="00427226"/>
    <w:rsid w:val="00430F88"/>
    <w:rsid w:val="0043159D"/>
    <w:rsid w:val="0043180C"/>
    <w:rsid w:val="00431A7B"/>
    <w:rsid w:val="004320A7"/>
    <w:rsid w:val="0043284F"/>
    <w:rsid w:val="00433CAF"/>
    <w:rsid w:val="00433DE6"/>
    <w:rsid w:val="00435D26"/>
    <w:rsid w:val="00437305"/>
    <w:rsid w:val="0044000E"/>
    <w:rsid w:val="004400C2"/>
    <w:rsid w:val="0044059F"/>
    <w:rsid w:val="004414A4"/>
    <w:rsid w:val="00443A9B"/>
    <w:rsid w:val="00444778"/>
    <w:rsid w:val="00445015"/>
    <w:rsid w:val="00450EF3"/>
    <w:rsid w:val="00451E78"/>
    <w:rsid w:val="00452DBF"/>
    <w:rsid w:val="004531DF"/>
    <w:rsid w:val="004544B0"/>
    <w:rsid w:val="004553EA"/>
    <w:rsid w:val="00457407"/>
    <w:rsid w:val="00462139"/>
    <w:rsid w:val="0046311F"/>
    <w:rsid w:val="004659F9"/>
    <w:rsid w:val="0046715D"/>
    <w:rsid w:val="00470084"/>
    <w:rsid w:val="00471849"/>
    <w:rsid w:val="0047401D"/>
    <w:rsid w:val="00475FA0"/>
    <w:rsid w:val="004771B6"/>
    <w:rsid w:val="00482541"/>
    <w:rsid w:val="00483945"/>
    <w:rsid w:val="00485F78"/>
    <w:rsid w:val="00487D00"/>
    <w:rsid w:val="00490B9A"/>
    <w:rsid w:val="00491313"/>
    <w:rsid w:val="00491508"/>
    <w:rsid w:val="00492A5F"/>
    <w:rsid w:val="00493A3B"/>
    <w:rsid w:val="00494EF2"/>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3F10"/>
    <w:rsid w:val="004C4EFB"/>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35F6"/>
    <w:rsid w:val="004E4B97"/>
    <w:rsid w:val="004E5702"/>
    <w:rsid w:val="004E5D94"/>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209F2"/>
    <w:rsid w:val="005216BD"/>
    <w:rsid w:val="00522349"/>
    <w:rsid w:val="0052257F"/>
    <w:rsid w:val="005301CC"/>
    <w:rsid w:val="00530329"/>
    <w:rsid w:val="00533B16"/>
    <w:rsid w:val="00533BD3"/>
    <w:rsid w:val="00535BB5"/>
    <w:rsid w:val="00536A6C"/>
    <w:rsid w:val="005405E8"/>
    <w:rsid w:val="00541A4F"/>
    <w:rsid w:val="00541F18"/>
    <w:rsid w:val="00542C1A"/>
    <w:rsid w:val="00544072"/>
    <w:rsid w:val="0054770F"/>
    <w:rsid w:val="00550619"/>
    <w:rsid w:val="005525A5"/>
    <w:rsid w:val="00554D11"/>
    <w:rsid w:val="005560EA"/>
    <w:rsid w:val="0055627F"/>
    <w:rsid w:val="0056056B"/>
    <w:rsid w:val="005622C9"/>
    <w:rsid w:val="00563DB7"/>
    <w:rsid w:val="00563DEC"/>
    <w:rsid w:val="00567E74"/>
    <w:rsid w:val="00572701"/>
    <w:rsid w:val="005743C9"/>
    <w:rsid w:val="005770C1"/>
    <w:rsid w:val="00577636"/>
    <w:rsid w:val="0058090F"/>
    <w:rsid w:val="0058106B"/>
    <w:rsid w:val="00582381"/>
    <w:rsid w:val="005852E9"/>
    <w:rsid w:val="005868CA"/>
    <w:rsid w:val="0058701A"/>
    <w:rsid w:val="00587C65"/>
    <w:rsid w:val="00592653"/>
    <w:rsid w:val="0059383A"/>
    <w:rsid w:val="005941D6"/>
    <w:rsid w:val="00594459"/>
    <w:rsid w:val="00594DA4"/>
    <w:rsid w:val="005966CE"/>
    <w:rsid w:val="005A0274"/>
    <w:rsid w:val="005A0A79"/>
    <w:rsid w:val="005A5785"/>
    <w:rsid w:val="005A6935"/>
    <w:rsid w:val="005B0AAF"/>
    <w:rsid w:val="005B0E3E"/>
    <w:rsid w:val="005B14F9"/>
    <w:rsid w:val="005B21A4"/>
    <w:rsid w:val="005B277C"/>
    <w:rsid w:val="005B45D7"/>
    <w:rsid w:val="005B4A5D"/>
    <w:rsid w:val="005B53AE"/>
    <w:rsid w:val="005B5996"/>
    <w:rsid w:val="005B7A6C"/>
    <w:rsid w:val="005C0D67"/>
    <w:rsid w:val="005C1C93"/>
    <w:rsid w:val="005C2084"/>
    <w:rsid w:val="005C447C"/>
    <w:rsid w:val="005C64C8"/>
    <w:rsid w:val="005C6E3B"/>
    <w:rsid w:val="005D00C5"/>
    <w:rsid w:val="005D01B9"/>
    <w:rsid w:val="005D1020"/>
    <w:rsid w:val="005D1A5E"/>
    <w:rsid w:val="005D4A33"/>
    <w:rsid w:val="005D534D"/>
    <w:rsid w:val="005D5353"/>
    <w:rsid w:val="005D70CA"/>
    <w:rsid w:val="005D7715"/>
    <w:rsid w:val="005E2855"/>
    <w:rsid w:val="005E3DE1"/>
    <w:rsid w:val="005E5CCD"/>
    <w:rsid w:val="005E68A6"/>
    <w:rsid w:val="005E7246"/>
    <w:rsid w:val="005E76EA"/>
    <w:rsid w:val="005E7BE5"/>
    <w:rsid w:val="005F13F5"/>
    <w:rsid w:val="005F14D1"/>
    <w:rsid w:val="005F2302"/>
    <w:rsid w:val="005F2A96"/>
    <w:rsid w:val="005F643C"/>
    <w:rsid w:val="005F664F"/>
    <w:rsid w:val="005F7178"/>
    <w:rsid w:val="005F7490"/>
    <w:rsid w:val="00600531"/>
    <w:rsid w:val="00600F3E"/>
    <w:rsid w:val="0060268C"/>
    <w:rsid w:val="006037FC"/>
    <w:rsid w:val="00603D9D"/>
    <w:rsid w:val="00605291"/>
    <w:rsid w:val="0060575D"/>
    <w:rsid w:val="00606D5C"/>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50BB3"/>
    <w:rsid w:val="006526B1"/>
    <w:rsid w:val="00653236"/>
    <w:rsid w:val="00656114"/>
    <w:rsid w:val="00657A61"/>
    <w:rsid w:val="006606D7"/>
    <w:rsid w:val="00660E83"/>
    <w:rsid w:val="006615B1"/>
    <w:rsid w:val="0066177C"/>
    <w:rsid w:val="00661D12"/>
    <w:rsid w:val="00662BE9"/>
    <w:rsid w:val="0066372B"/>
    <w:rsid w:val="00664124"/>
    <w:rsid w:val="00666D29"/>
    <w:rsid w:val="0067035D"/>
    <w:rsid w:val="00670626"/>
    <w:rsid w:val="00675623"/>
    <w:rsid w:val="00675929"/>
    <w:rsid w:val="00676F44"/>
    <w:rsid w:val="00677C9E"/>
    <w:rsid w:val="00680D64"/>
    <w:rsid w:val="00682BD7"/>
    <w:rsid w:val="00683918"/>
    <w:rsid w:val="00685B89"/>
    <w:rsid w:val="00690347"/>
    <w:rsid w:val="0069086A"/>
    <w:rsid w:val="006918F5"/>
    <w:rsid w:val="00694143"/>
    <w:rsid w:val="006947CA"/>
    <w:rsid w:val="00694A00"/>
    <w:rsid w:val="0069507B"/>
    <w:rsid w:val="006953BB"/>
    <w:rsid w:val="00697871"/>
    <w:rsid w:val="006A13F1"/>
    <w:rsid w:val="006A179A"/>
    <w:rsid w:val="006A3085"/>
    <w:rsid w:val="006A4AE2"/>
    <w:rsid w:val="006A603C"/>
    <w:rsid w:val="006A747D"/>
    <w:rsid w:val="006B07B7"/>
    <w:rsid w:val="006B1E3F"/>
    <w:rsid w:val="006B1F5B"/>
    <w:rsid w:val="006B238E"/>
    <w:rsid w:val="006B43AF"/>
    <w:rsid w:val="006B4ABE"/>
    <w:rsid w:val="006B4CDD"/>
    <w:rsid w:val="006B6619"/>
    <w:rsid w:val="006B6845"/>
    <w:rsid w:val="006C0E32"/>
    <w:rsid w:val="006C20D6"/>
    <w:rsid w:val="006C224E"/>
    <w:rsid w:val="006C27C4"/>
    <w:rsid w:val="006C2E38"/>
    <w:rsid w:val="006C5171"/>
    <w:rsid w:val="006C57C6"/>
    <w:rsid w:val="006C7DEC"/>
    <w:rsid w:val="006D041D"/>
    <w:rsid w:val="006D09C0"/>
    <w:rsid w:val="006D1D8D"/>
    <w:rsid w:val="006D4DDD"/>
    <w:rsid w:val="006D4F0B"/>
    <w:rsid w:val="006E599A"/>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674"/>
    <w:rsid w:val="00733802"/>
    <w:rsid w:val="00734C61"/>
    <w:rsid w:val="00735511"/>
    <w:rsid w:val="007400F6"/>
    <w:rsid w:val="00740E0F"/>
    <w:rsid w:val="00742043"/>
    <w:rsid w:val="00742493"/>
    <w:rsid w:val="00742B26"/>
    <w:rsid w:val="00743E31"/>
    <w:rsid w:val="0074457B"/>
    <w:rsid w:val="00746EDA"/>
    <w:rsid w:val="00750E9A"/>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617"/>
    <w:rsid w:val="00785D7F"/>
    <w:rsid w:val="00787F0D"/>
    <w:rsid w:val="007901C5"/>
    <w:rsid w:val="007907B5"/>
    <w:rsid w:val="007916C6"/>
    <w:rsid w:val="0079181F"/>
    <w:rsid w:val="00792069"/>
    <w:rsid w:val="007957C0"/>
    <w:rsid w:val="00796F47"/>
    <w:rsid w:val="00797039"/>
    <w:rsid w:val="007A037A"/>
    <w:rsid w:val="007A0505"/>
    <w:rsid w:val="007A071A"/>
    <w:rsid w:val="007A18B0"/>
    <w:rsid w:val="007A1B89"/>
    <w:rsid w:val="007A3559"/>
    <w:rsid w:val="007A51FB"/>
    <w:rsid w:val="007A7E1C"/>
    <w:rsid w:val="007B015D"/>
    <w:rsid w:val="007B0855"/>
    <w:rsid w:val="007B0E50"/>
    <w:rsid w:val="007B160C"/>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D775B"/>
    <w:rsid w:val="007E05A6"/>
    <w:rsid w:val="007E0BFF"/>
    <w:rsid w:val="007E0F46"/>
    <w:rsid w:val="007E23C3"/>
    <w:rsid w:val="007E2DAB"/>
    <w:rsid w:val="007E4707"/>
    <w:rsid w:val="007E50A3"/>
    <w:rsid w:val="007E5C2E"/>
    <w:rsid w:val="007E5F19"/>
    <w:rsid w:val="007E6299"/>
    <w:rsid w:val="007E67A7"/>
    <w:rsid w:val="007E6961"/>
    <w:rsid w:val="007F0EE1"/>
    <w:rsid w:val="007F1B97"/>
    <w:rsid w:val="007F4E3D"/>
    <w:rsid w:val="007F4E71"/>
    <w:rsid w:val="007F54EE"/>
    <w:rsid w:val="007F7A8D"/>
    <w:rsid w:val="007F7E55"/>
    <w:rsid w:val="00801DC0"/>
    <w:rsid w:val="008024DF"/>
    <w:rsid w:val="00803691"/>
    <w:rsid w:val="0080638B"/>
    <w:rsid w:val="00806721"/>
    <w:rsid w:val="0081148E"/>
    <w:rsid w:val="00813D89"/>
    <w:rsid w:val="0081544B"/>
    <w:rsid w:val="00815A7D"/>
    <w:rsid w:val="00815CD0"/>
    <w:rsid w:val="00815FF2"/>
    <w:rsid w:val="0081720E"/>
    <w:rsid w:val="008173BC"/>
    <w:rsid w:val="008201FA"/>
    <w:rsid w:val="00820AE4"/>
    <w:rsid w:val="0082160B"/>
    <w:rsid w:val="0082198B"/>
    <w:rsid w:val="008240D0"/>
    <w:rsid w:val="00824B53"/>
    <w:rsid w:val="0082512F"/>
    <w:rsid w:val="00831CB7"/>
    <w:rsid w:val="00834B83"/>
    <w:rsid w:val="00840427"/>
    <w:rsid w:val="0084087E"/>
    <w:rsid w:val="0084092D"/>
    <w:rsid w:val="008413D2"/>
    <w:rsid w:val="008415B5"/>
    <w:rsid w:val="008419FE"/>
    <w:rsid w:val="00844EA2"/>
    <w:rsid w:val="0084691A"/>
    <w:rsid w:val="00850187"/>
    <w:rsid w:val="0085133A"/>
    <w:rsid w:val="0085179A"/>
    <w:rsid w:val="008517DD"/>
    <w:rsid w:val="00853AD9"/>
    <w:rsid w:val="008558B7"/>
    <w:rsid w:val="008562F7"/>
    <w:rsid w:val="00856376"/>
    <w:rsid w:val="00860D9B"/>
    <w:rsid w:val="00860E6C"/>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D1D"/>
    <w:rsid w:val="00884932"/>
    <w:rsid w:val="00885B3B"/>
    <w:rsid w:val="008868FA"/>
    <w:rsid w:val="00886C9A"/>
    <w:rsid w:val="0089297E"/>
    <w:rsid w:val="00893C77"/>
    <w:rsid w:val="00894047"/>
    <w:rsid w:val="00895C12"/>
    <w:rsid w:val="00896681"/>
    <w:rsid w:val="008A02FE"/>
    <w:rsid w:val="008A10C7"/>
    <w:rsid w:val="008A4CD5"/>
    <w:rsid w:val="008A4E31"/>
    <w:rsid w:val="008A58E2"/>
    <w:rsid w:val="008A7917"/>
    <w:rsid w:val="008B12EF"/>
    <w:rsid w:val="008B2BAB"/>
    <w:rsid w:val="008B2C3F"/>
    <w:rsid w:val="008B2EC5"/>
    <w:rsid w:val="008B30F2"/>
    <w:rsid w:val="008B3339"/>
    <w:rsid w:val="008B3BC4"/>
    <w:rsid w:val="008B4323"/>
    <w:rsid w:val="008B61BD"/>
    <w:rsid w:val="008B6D2E"/>
    <w:rsid w:val="008C3461"/>
    <w:rsid w:val="008C3A32"/>
    <w:rsid w:val="008C4F0D"/>
    <w:rsid w:val="008C5460"/>
    <w:rsid w:val="008D1491"/>
    <w:rsid w:val="008D32F2"/>
    <w:rsid w:val="008D4611"/>
    <w:rsid w:val="008D50F2"/>
    <w:rsid w:val="008D5E24"/>
    <w:rsid w:val="008D7535"/>
    <w:rsid w:val="008E07A4"/>
    <w:rsid w:val="008E1CAE"/>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758"/>
    <w:rsid w:val="00915326"/>
    <w:rsid w:val="009165A8"/>
    <w:rsid w:val="00917488"/>
    <w:rsid w:val="00920A41"/>
    <w:rsid w:val="00920CA8"/>
    <w:rsid w:val="00925327"/>
    <w:rsid w:val="009254BC"/>
    <w:rsid w:val="00925649"/>
    <w:rsid w:val="00926872"/>
    <w:rsid w:val="0092772D"/>
    <w:rsid w:val="00931D17"/>
    <w:rsid w:val="0093236B"/>
    <w:rsid w:val="00933223"/>
    <w:rsid w:val="0093384F"/>
    <w:rsid w:val="00933BDC"/>
    <w:rsid w:val="0093479E"/>
    <w:rsid w:val="00934BE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41C5"/>
    <w:rsid w:val="00955E0E"/>
    <w:rsid w:val="00957A64"/>
    <w:rsid w:val="00960FF8"/>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754C"/>
    <w:rsid w:val="00987F0B"/>
    <w:rsid w:val="00990F27"/>
    <w:rsid w:val="0099127A"/>
    <w:rsid w:val="009940B6"/>
    <w:rsid w:val="00994E2D"/>
    <w:rsid w:val="009958BC"/>
    <w:rsid w:val="00997B53"/>
    <w:rsid w:val="009A2AED"/>
    <w:rsid w:val="009A48F9"/>
    <w:rsid w:val="009A4C7B"/>
    <w:rsid w:val="009A5327"/>
    <w:rsid w:val="009A5BED"/>
    <w:rsid w:val="009A5F2C"/>
    <w:rsid w:val="009A6975"/>
    <w:rsid w:val="009A77C4"/>
    <w:rsid w:val="009A7E57"/>
    <w:rsid w:val="009B007C"/>
    <w:rsid w:val="009B0C7E"/>
    <w:rsid w:val="009B2F9C"/>
    <w:rsid w:val="009B3E05"/>
    <w:rsid w:val="009B4C25"/>
    <w:rsid w:val="009B5E51"/>
    <w:rsid w:val="009B6196"/>
    <w:rsid w:val="009C10FA"/>
    <w:rsid w:val="009C127F"/>
    <w:rsid w:val="009C1684"/>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97C"/>
    <w:rsid w:val="009D4B8C"/>
    <w:rsid w:val="009D5C4B"/>
    <w:rsid w:val="009D67FB"/>
    <w:rsid w:val="009D75CA"/>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50FD8"/>
    <w:rsid w:val="00A51B0D"/>
    <w:rsid w:val="00A5222C"/>
    <w:rsid w:val="00A544E8"/>
    <w:rsid w:val="00A57F55"/>
    <w:rsid w:val="00A617B4"/>
    <w:rsid w:val="00A61B2E"/>
    <w:rsid w:val="00A62A1A"/>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66C6"/>
    <w:rsid w:val="00A90C4A"/>
    <w:rsid w:val="00A920B2"/>
    <w:rsid w:val="00A920FA"/>
    <w:rsid w:val="00A92371"/>
    <w:rsid w:val="00A943D6"/>
    <w:rsid w:val="00A9578D"/>
    <w:rsid w:val="00A96812"/>
    <w:rsid w:val="00A97201"/>
    <w:rsid w:val="00A97AE9"/>
    <w:rsid w:val="00AA12FD"/>
    <w:rsid w:val="00AA1D4D"/>
    <w:rsid w:val="00AA2E0A"/>
    <w:rsid w:val="00AA4232"/>
    <w:rsid w:val="00AA5022"/>
    <w:rsid w:val="00AA551D"/>
    <w:rsid w:val="00AB04B8"/>
    <w:rsid w:val="00AB28B2"/>
    <w:rsid w:val="00AB2E2B"/>
    <w:rsid w:val="00AB30E7"/>
    <w:rsid w:val="00AB43CA"/>
    <w:rsid w:val="00AB449F"/>
    <w:rsid w:val="00AB5C2B"/>
    <w:rsid w:val="00AB71DB"/>
    <w:rsid w:val="00AB726C"/>
    <w:rsid w:val="00AC01DA"/>
    <w:rsid w:val="00AC1860"/>
    <w:rsid w:val="00AC60F4"/>
    <w:rsid w:val="00AC6D79"/>
    <w:rsid w:val="00AD0CF7"/>
    <w:rsid w:val="00AD27CA"/>
    <w:rsid w:val="00AD2A9D"/>
    <w:rsid w:val="00AD3310"/>
    <w:rsid w:val="00AD4CCB"/>
    <w:rsid w:val="00AD5913"/>
    <w:rsid w:val="00AD7052"/>
    <w:rsid w:val="00AE051B"/>
    <w:rsid w:val="00AE1809"/>
    <w:rsid w:val="00AE26BC"/>
    <w:rsid w:val="00AE2B2A"/>
    <w:rsid w:val="00AE4210"/>
    <w:rsid w:val="00AE42A0"/>
    <w:rsid w:val="00AE4C95"/>
    <w:rsid w:val="00AE5A00"/>
    <w:rsid w:val="00AE60B3"/>
    <w:rsid w:val="00AE629B"/>
    <w:rsid w:val="00AE798C"/>
    <w:rsid w:val="00AE7D29"/>
    <w:rsid w:val="00AF2303"/>
    <w:rsid w:val="00AF34B5"/>
    <w:rsid w:val="00AF43F6"/>
    <w:rsid w:val="00AF6A28"/>
    <w:rsid w:val="00AF7213"/>
    <w:rsid w:val="00B02F22"/>
    <w:rsid w:val="00B03DC6"/>
    <w:rsid w:val="00B0404F"/>
    <w:rsid w:val="00B07555"/>
    <w:rsid w:val="00B077BD"/>
    <w:rsid w:val="00B1167E"/>
    <w:rsid w:val="00B1263E"/>
    <w:rsid w:val="00B12C5C"/>
    <w:rsid w:val="00B146C4"/>
    <w:rsid w:val="00B1684B"/>
    <w:rsid w:val="00B20511"/>
    <w:rsid w:val="00B20F1C"/>
    <w:rsid w:val="00B2144B"/>
    <w:rsid w:val="00B21EF4"/>
    <w:rsid w:val="00B2221B"/>
    <w:rsid w:val="00B2296C"/>
    <w:rsid w:val="00B24783"/>
    <w:rsid w:val="00B2518C"/>
    <w:rsid w:val="00B259DA"/>
    <w:rsid w:val="00B2633D"/>
    <w:rsid w:val="00B26AD0"/>
    <w:rsid w:val="00B31548"/>
    <w:rsid w:val="00B316FB"/>
    <w:rsid w:val="00B32468"/>
    <w:rsid w:val="00B3536E"/>
    <w:rsid w:val="00B36FB6"/>
    <w:rsid w:val="00B3761B"/>
    <w:rsid w:val="00B404D1"/>
    <w:rsid w:val="00B4168D"/>
    <w:rsid w:val="00B430BE"/>
    <w:rsid w:val="00B43B36"/>
    <w:rsid w:val="00B50452"/>
    <w:rsid w:val="00B5300F"/>
    <w:rsid w:val="00B54B04"/>
    <w:rsid w:val="00B57640"/>
    <w:rsid w:val="00B578F8"/>
    <w:rsid w:val="00B62641"/>
    <w:rsid w:val="00B63E8A"/>
    <w:rsid w:val="00B657DF"/>
    <w:rsid w:val="00B70713"/>
    <w:rsid w:val="00B802D3"/>
    <w:rsid w:val="00B8226E"/>
    <w:rsid w:val="00B86405"/>
    <w:rsid w:val="00B86C88"/>
    <w:rsid w:val="00B90F86"/>
    <w:rsid w:val="00B91FF5"/>
    <w:rsid w:val="00B924CC"/>
    <w:rsid w:val="00B92EF5"/>
    <w:rsid w:val="00B93E31"/>
    <w:rsid w:val="00B95C09"/>
    <w:rsid w:val="00B96A00"/>
    <w:rsid w:val="00B96EAD"/>
    <w:rsid w:val="00BA065D"/>
    <w:rsid w:val="00BA100A"/>
    <w:rsid w:val="00BA1B06"/>
    <w:rsid w:val="00BA21A4"/>
    <w:rsid w:val="00BA327C"/>
    <w:rsid w:val="00BA4750"/>
    <w:rsid w:val="00BA492C"/>
    <w:rsid w:val="00BA744A"/>
    <w:rsid w:val="00BB18A2"/>
    <w:rsid w:val="00BB3241"/>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818"/>
    <w:rsid w:val="00BD416A"/>
    <w:rsid w:val="00BD436D"/>
    <w:rsid w:val="00BD4B35"/>
    <w:rsid w:val="00BE258F"/>
    <w:rsid w:val="00BE3482"/>
    <w:rsid w:val="00BE3AC4"/>
    <w:rsid w:val="00BE404F"/>
    <w:rsid w:val="00BE4269"/>
    <w:rsid w:val="00BE73F4"/>
    <w:rsid w:val="00BE7D5C"/>
    <w:rsid w:val="00BF18A1"/>
    <w:rsid w:val="00BF23ED"/>
    <w:rsid w:val="00BF4AD2"/>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A3B"/>
    <w:rsid w:val="00C22735"/>
    <w:rsid w:val="00C240D7"/>
    <w:rsid w:val="00C244B3"/>
    <w:rsid w:val="00C25C58"/>
    <w:rsid w:val="00C25C8C"/>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5388"/>
    <w:rsid w:val="00C55C79"/>
    <w:rsid w:val="00C56F9A"/>
    <w:rsid w:val="00C577D1"/>
    <w:rsid w:val="00C60600"/>
    <w:rsid w:val="00C62D6C"/>
    <w:rsid w:val="00C632D4"/>
    <w:rsid w:val="00C63CAC"/>
    <w:rsid w:val="00C67706"/>
    <w:rsid w:val="00C70896"/>
    <w:rsid w:val="00C70AFE"/>
    <w:rsid w:val="00C71612"/>
    <w:rsid w:val="00C71BB7"/>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1CCD"/>
    <w:rsid w:val="00C93405"/>
    <w:rsid w:val="00C9601A"/>
    <w:rsid w:val="00CA2C0A"/>
    <w:rsid w:val="00CA2FDB"/>
    <w:rsid w:val="00CA3099"/>
    <w:rsid w:val="00CA30B6"/>
    <w:rsid w:val="00CA7979"/>
    <w:rsid w:val="00CB0091"/>
    <w:rsid w:val="00CB037A"/>
    <w:rsid w:val="00CB28A0"/>
    <w:rsid w:val="00CB3671"/>
    <w:rsid w:val="00CB4376"/>
    <w:rsid w:val="00CB56B9"/>
    <w:rsid w:val="00CB66D6"/>
    <w:rsid w:val="00CB7C54"/>
    <w:rsid w:val="00CC0BB2"/>
    <w:rsid w:val="00CC15C1"/>
    <w:rsid w:val="00CC184C"/>
    <w:rsid w:val="00CC224C"/>
    <w:rsid w:val="00CC260B"/>
    <w:rsid w:val="00CC3A40"/>
    <w:rsid w:val="00CC5421"/>
    <w:rsid w:val="00CC5568"/>
    <w:rsid w:val="00CC557E"/>
    <w:rsid w:val="00CD24EB"/>
    <w:rsid w:val="00CD2922"/>
    <w:rsid w:val="00CD3A97"/>
    <w:rsid w:val="00CD3B78"/>
    <w:rsid w:val="00CD5513"/>
    <w:rsid w:val="00CE04B5"/>
    <w:rsid w:val="00CE22EA"/>
    <w:rsid w:val="00CE2A09"/>
    <w:rsid w:val="00CE2A2E"/>
    <w:rsid w:val="00CE2AC7"/>
    <w:rsid w:val="00CE3AC6"/>
    <w:rsid w:val="00CE459D"/>
    <w:rsid w:val="00CE5B3E"/>
    <w:rsid w:val="00CE7007"/>
    <w:rsid w:val="00CF0471"/>
    <w:rsid w:val="00CF219F"/>
    <w:rsid w:val="00CF2893"/>
    <w:rsid w:val="00CF4C5B"/>
    <w:rsid w:val="00CF57B4"/>
    <w:rsid w:val="00CF5C6B"/>
    <w:rsid w:val="00CF67A4"/>
    <w:rsid w:val="00CF6C97"/>
    <w:rsid w:val="00CF7673"/>
    <w:rsid w:val="00CF7D9A"/>
    <w:rsid w:val="00D00C50"/>
    <w:rsid w:val="00D01E40"/>
    <w:rsid w:val="00D023DC"/>
    <w:rsid w:val="00D02A63"/>
    <w:rsid w:val="00D03A57"/>
    <w:rsid w:val="00D03F22"/>
    <w:rsid w:val="00D046C0"/>
    <w:rsid w:val="00D05118"/>
    <w:rsid w:val="00D068EB"/>
    <w:rsid w:val="00D11060"/>
    <w:rsid w:val="00D120E3"/>
    <w:rsid w:val="00D12425"/>
    <w:rsid w:val="00D13498"/>
    <w:rsid w:val="00D1496E"/>
    <w:rsid w:val="00D14E6F"/>
    <w:rsid w:val="00D14FEE"/>
    <w:rsid w:val="00D16526"/>
    <w:rsid w:val="00D16623"/>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402B2"/>
    <w:rsid w:val="00D414AB"/>
    <w:rsid w:val="00D4295C"/>
    <w:rsid w:val="00D4393E"/>
    <w:rsid w:val="00D4478B"/>
    <w:rsid w:val="00D45315"/>
    <w:rsid w:val="00D46C00"/>
    <w:rsid w:val="00D532DA"/>
    <w:rsid w:val="00D53D48"/>
    <w:rsid w:val="00D5470E"/>
    <w:rsid w:val="00D55D49"/>
    <w:rsid w:val="00D562FB"/>
    <w:rsid w:val="00D60205"/>
    <w:rsid w:val="00D60E66"/>
    <w:rsid w:val="00D61168"/>
    <w:rsid w:val="00D62506"/>
    <w:rsid w:val="00D6621D"/>
    <w:rsid w:val="00D66A6E"/>
    <w:rsid w:val="00D67327"/>
    <w:rsid w:val="00D67C66"/>
    <w:rsid w:val="00D70085"/>
    <w:rsid w:val="00D75081"/>
    <w:rsid w:val="00D76AC8"/>
    <w:rsid w:val="00D76B83"/>
    <w:rsid w:val="00D76E8E"/>
    <w:rsid w:val="00D77211"/>
    <w:rsid w:val="00D8084A"/>
    <w:rsid w:val="00D828D5"/>
    <w:rsid w:val="00D84A9D"/>
    <w:rsid w:val="00D85020"/>
    <w:rsid w:val="00D855D6"/>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E41"/>
    <w:rsid w:val="00DB56FF"/>
    <w:rsid w:val="00DC2401"/>
    <w:rsid w:val="00DC2A8D"/>
    <w:rsid w:val="00DC57F3"/>
    <w:rsid w:val="00DC6D0E"/>
    <w:rsid w:val="00DD0CE4"/>
    <w:rsid w:val="00DD33BA"/>
    <w:rsid w:val="00DD3A9A"/>
    <w:rsid w:val="00DD472C"/>
    <w:rsid w:val="00DD558B"/>
    <w:rsid w:val="00DD698E"/>
    <w:rsid w:val="00DD70E7"/>
    <w:rsid w:val="00DE1E78"/>
    <w:rsid w:val="00DE42CF"/>
    <w:rsid w:val="00DE5598"/>
    <w:rsid w:val="00DE563E"/>
    <w:rsid w:val="00DE7551"/>
    <w:rsid w:val="00DF07FE"/>
    <w:rsid w:val="00DF10A5"/>
    <w:rsid w:val="00DF205E"/>
    <w:rsid w:val="00DF24A6"/>
    <w:rsid w:val="00DF36EC"/>
    <w:rsid w:val="00DF37A0"/>
    <w:rsid w:val="00DF3A9F"/>
    <w:rsid w:val="00DF52CB"/>
    <w:rsid w:val="00E00DBD"/>
    <w:rsid w:val="00E05BE0"/>
    <w:rsid w:val="00E07121"/>
    <w:rsid w:val="00E11CFF"/>
    <w:rsid w:val="00E13497"/>
    <w:rsid w:val="00E13612"/>
    <w:rsid w:val="00E14052"/>
    <w:rsid w:val="00E16B3A"/>
    <w:rsid w:val="00E17616"/>
    <w:rsid w:val="00E22DCE"/>
    <w:rsid w:val="00E231AC"/>
    <w:rsid w:val="00E2360C"/>
    <w:rsid w:val="00E26153"/>
    <w:rsid w:val="00E27FA1"/>
    <w:rsid w:val="00E30FE2"/>
    <w:rsid w:val="00E31313"/>
    <w:rsid w:val="00E31EFA"/>
    <w:rsid w:val="00E32055"/>
    <w:rsid w:val="00E32D9E"/>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9A0"/>
    <w:rsid w:val="00E523C7"/>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70BF"/>
    <w:rsid w:val="00E82058"/>
    <w:rsid w:val="00E82B58"/>
    <w:rsid w:val="00E84C02"/>
    <w:rsid w:val="00E85A07"/>
    <w:rsid w:val="00E86903"/>
    <w:rsid w:val="00E87ABF"/>
    <w:rsid w:val="00E916AB"/>
    <w:rsid w:val="00E97783"/>
    <w:rsid w:val="00EA0463"/>
    <w:rsid w:val="00EA0C7E"/>
    <w:rsid w:val="00EA17F7"/>
    <w:rsid w:val="00EA5552"/>
    <w:rsid w:val="00EA5ABD"/>
    <w:rsid w:val="00EA7E51"/>
    <w:rsid w:val="00EB0924"/>
    <w:rsid w:val="00EB21A8"/>
    <w:rsid w:val="00EB2915"/>
    <w:rsid w:val="00EB35EF"/>
    <w:rsid w:val="00EB3D02"/>
    <w:rsid w:val="00EB4135"/>
    <w:rsid w:val="00EB717A"/>
    <w:rsid w:val="00EB79E6"/>
    <w:rsid w:val="00EC0650"/>
    <w:rsid w:val="00EC1B1D"/>
    <w:rsid w:val="00EC1C75"/>
    <w:rsid w:val="00EC3924"/>
    <w:rsid w:val="00EC3B86"/>
    <w:rsid w:val="00EC462E"/>
    <w:rsid w:val="00EC46C6"/>
    <w:rsid w:val="00EC5043"/>
    <w:rsid w:val="00EC65AE"/>
    <w:rsid w:val="00EC70B6"/>
    <w:rsid w:val="00EC7FAA"/>
    <w:rsid w:val="00ED0D9D"/>
    <w:rsid w:val="00ED1088"/>
    <w:rsid w:val="00ED1CF0"/>
    <w:rsid w:val="00ED1E21"/>
    <w:rsid w:val="00ED29BF"/>
    <w:rsid w:val="00ED2D13"/>
    <w:rsid w:val="00ED34A7"/>
    <w:rsid w:val="00ED4766"/>
    <w:rsid w:val="00ED76E3"/>
    <w:rsid w:val="00ED7D40"/>
    <w:rsid w:val="00EE2717"/>
    <w:rsid w:val="00EE2CA2"/>
    <w:rsid w:val="00EE33BA"/>
    <w:rsid w:val="00EE4138"/>
    <w:rsid w:val="00EE4E0C"/>
    <w:rsid w:val="00EE5FE7"/>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596A"/>
    <w:rsid w:val="00F15AB2"/>
    <w:rsid w:val="00F168CB"/>
    <w:rsid w:val="00F17157"/>
    <w:rsid w:val="00F17B73"/>
    <w:rsid w:val="00F21580"/>
    <w:rsid w:val="00F21AB4"/>
    <w:rsid w:val="00F23708"/>
    <w:rsid w:val="00F23DFE"/>
    <w:rsid w:val="00F242D5"/>
    <w:rsid w:val="00F26720"/>
    <w:rsid w:val="00F279EE"/>
    <w:rsid w:val="00F3068B"/>
    <w:rsid w:val="00F30D87"/>
    <w:rsid w:val="00F3334B"/>
    <w:rsid w:val="00F33858"/>
    <w:rsid w:val="00F35B5B"/>
    <w:rsid w:val="00F35BDD"/>
    <w:rsid w:val="00F35C4E"/>
    <w:rsid w:val="00F36F8C"/>
    <w:rsid w:val="00F441D9"/>
    <w:rsid w:val="00F443C0"/>
    <w:rsid w:val="00F45B75"/>
    <w:rsid w:val="00F46C02"/>
    <w:rsid w:val="00F477D4"/>
    <w:rsid w:val="00F51445"/>
    <w:rsid w:val="00F51944"/>
    <w:rsid w:val="00F5247E"/>
    <w:rsid w:val="00F52C2A"/>
    <w:rsid w:val="00F6048F"/>
    <w:rsid w:val="00F6160A"/>
    <w:rsid w:val="00F63F22"/>
    <w:rsid w:val="00F765E6"/>
    <w:rsid w:val="00F80FD7"/>
    <w:rsid w:val="00F81179"/>
    <w:rsid w:val="00F8710F"/>
    <w:rsid w:val="00F904BB"/>
    <w:rsid w:val="00F91EB1"/>
    <w:rsid w:val="00F93A59"/>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249C"/>
    <w:rsid w:val="00FC3816"/>
    <w:rsid w:val="00FC3931"/>
    <w:rsid w:val="00FC436A"/>
    <w:rsid w:val="00FC48E0"/>
    <w:rsid w:val="00FC4966"/>
    <w:rsid w:val="00FC5177"/>
    <w:rsid w:val="00FC6C7F"/>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501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72E7"/>
    <w:rsid w:val="00177D03"/>
    <w:rsid w:val="00183F72"/>
    <w:rsid w:val="00186607"/>
    <w:rsid w:val="00192E96"/>
    <w:rsid w:val="001A31D7"/>
    <w:rsid w:val="001B6592"/>
    <w:rsid w:val="001D681C"/>
    <w:rsid w:val="001E7607"/>
    <w:rsid w:val="001F377D"/>
    <w:rsid w:val="001F685D"/>
    <w:rsid w:val="001F74D2"/>
    <w:rsid w:val="0020203B"/>
    <w:rsid w:val="00203C55"/>
    <w:rsid w:val="00205229"/>
    <w:rsid w:val="0022712D"/>
    <w:rsid w:val="00242222"/>
    <w:rsid w:val="002534D2"/>
    <w:rsid w:val="00253B45"/>
    <w:rsid w:val="00267E1C"/>
    <w:rsid w:val="002851DE"/>
    <w:rsid w:val="00297173"/>
    <w:rsid w:val="002A2528"/>
    <w:rsid w:val="002B2156"/>
    <w:rsid w:val="002B5403"/>
    <w:rsid w:val="00304D9D"/>
    <w:rsid w:val="00314029"/>
    <w:rsid w:val="00327FDE"/>
    <w:rsid w:val="00330ECD"/>
    <w:rsid w:val="003414EF"/>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35C6"/>
    <w:rsid w:val="004168F2"/>
    <w:rsid w:val="00441581"/>
    <w:rsid w:val="00445CDC"/>
    <w:rsid w:val="00452CE7"/>
    <w:rsid w:val="00475844"/>
    <w:rsid w:val="004802EE"/>
    <w:rsid w:val="004911A0"/>
    <w:rsid w:val="004A1D03"/>
    <w:rsid w:val="004A1D05"/>
    <w:rsid w:val="004A535E"/>
    <w:rsid w:val="004B7192"/>
    <w:rsid w:val="004C0892"/>
    <w:rsid w:val="004C30BD"/>
    <w:rsid w:val="004E12A2"/>
    <w:rsid w:val="004E3E77"/>
    <w:rsid w:val="004F093C"/>
    <w:rsid w:val="004F6122"/>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5F13F2"/>
    <w:rsid w:val="006006A3"/>
    <w:rsid w:val="006019A6"/>
    <w:rsid w:val="00612E7D"/>
    <w:rsid w:val="006275F7"/>
    <w:rsid w:val="00635816"/>
    <w:rsid w:val="006371EF"/>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44D55"/>
    <w:rsid w:val="00754DED"/>
    <w:rsid w:val="007563D3"/>
    <w:rsid w:val="0079509C"/>
    <w:rsid w:val="007A3F7A"/>
    <w:rsid w:val="007B6F8D"/>
    <w:rsid w:val="007C4C1B"/>
    <w:rsid w:val="007D12DF"/>
    <w:rsid w:val="007E0A82"/>
    <w:rsid w:val="007E0DAF"/>
    <w:rsid w:val="007E13DB"/>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E162B"/>
    <w:rsid w:val="00902053"/>
    <w:rsid w:val="00912643"/>
    <w:rsid w:val="00914D9C"/>
    <w:rsid w:val="00924499"/>
    <w:rsid w:val="009620E8"/>
    <w:rsid w:val="00982B92"/>
    <w:rsid w:val="009913F8"/>
    <w:rsid w:val="00991A4B"/>
    <w:rsid w:val="009A0724"/>
    <w:rsid w:val="009A37E0"/>
    <w:rsid w:val="009A7E6A"/>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163F7"/>
    <w:rsid w:val="00B16FCD"/>
    <w:rsid w:val="00B30367"/>
    <w:rsid w:val="00B326B1"/>
    <w:rsid w:val="00B55421"/>
    <w:rsid w:val="00B5671B"/>
    <w:rsid w:val="00B67B60"/>
    <w:rsid w:val="00B7195A"/>
    <w:rsid w:val="00B7729F"/>
    <w:rsid w:val="00B9123A"/>
    <w:rsid w:val="00BA570C"/>
    <w:rsid w:val="00BA5CCE"/>
    <w:rsid w:val="00BD5B8E"/>
    <w:rsid w:val="00BF2DB8"/>
    <w:rsid w:val="00BF441B"/>
    <w:rsid w:val="00C001A7"/>
    <w:rsid w:val="00C008AF"/>
    <w:rsid w:val="00C034F0"/>
    <w:rsid w:val="00C06E60"/>
    <w:rsid w:val="00C12AC5"/>
    <w:rsid w:val="00C12C90"/>
    <w:rsid w:val="00C20C8B"/>
    <w:rsid w:val="00C267D0"/>
    <w:rsid w:val="00C374A1"/>
    <w:rsid w:val="00C42885"/>
    <w:rsid w:val="00C722D7"/>
    <w:rsid w:val="00C73F71"/>
    <w:rsid w:val="00C77F66"/>
    <w:rsid w:val="00C82974"/>
    <w:rsid w:val="00C83A0D"/>
    <w:rsid w:val="00C953E6"/>
    <w:rsid w:val="00CB11B6"/>
    <w:rsid w:val="00CC64B6"/>
    <w:rsid w:val="00CE6E6A"/>
    <w:rsid w:val="00CF34CB"/>
    <w:rsid w:val="00D15901"/>
    <w:rsid w:val="00D15AC9"/>
    <w:rsid w:val="00D15CEB"/>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D3720"/>
    <w:rsid w:val="00DD6FB9"/>
    <w:rsid w:val="00DF45F8"/>
    <w:rsid w:val="00E07EC9"/>
    <w:rsid w:val="00E11E36"/>
    <w:rsid w:val="00E135DA"/>
    <w:rsid w:val="00E26D04"/>
    <w:rsid w:val="00E30094"/>
    <w:rsid w:val="00E45BA5"/>
    <w:rsid w:val="00E46E2B"/>
    <w:rsid w:val="00E64570"/>
    <w:rsid w:val="00E8213E"/>
    <w:rsid w:val="00E8334E"/>
    <w:rsid w:val="00EA5BC6"/>
    <w:rsid w:val="00EE12F2"/>
    <w:rsid w:val="00EE6858"/>
    <w:rsid w:val="00EE7733"/>
    <w:rsid w:val="00EF034D"/>
    <w:rsid w:val="00EF76ED"/>
    <w:rsid w:val="00F00C8E"/>
    <w:rsid w:val="00F01EF0"/>
    <w:rsid w:val="00F20E96"/>
    <w:rsid w:val="00F25A30"/>
    <w:rsid w:val="00F32533"/>
    <w:rsid w:val="00F35F9B"/>
    <w:rsid w:val="00F36715"/>
    <w:rsid w:val="00F37631"/>
    <w:rsid w:val="00F50516"/>
    <w:rsid w:val="00F54AB1"/>
    <w:rsid w:val="00F715FF"/>
    <w:rsid w:val="00F74C0B"/>
    <w:rsid w:val="00F84ADD"/>
    <w:rsid w:val="00F879A0"/>
    <w:rsid w:val="00F91573"/>
    <w:rsid w:val="00F93E45"/>
    <w:rsid w:val="00FB2759"/>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F0C5F7E-F21C-4AFD-B1F1-B0A65512D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11082</TotalTime>
  <Pages>4</Pages>
  <Words>975</Words>
  <Characters>5558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989</cp:revision>
  <dcterms:created xsi:type="dcterms:W3CDTF">2018-10-03T04:42:00Z</dcterms:created>
  <dcterms:modified xsi:type="dcterms:W3CDTF">2020-03-15T10:16:00Z</dcterms:modified>
</cp:coreProperties>
</file>