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C1" w:rsidRDefault="009760C1" w:rsidP="009760C1">
      <w:pPr>
        <w:bidi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فرم ثبت نام اولین دوره مسابقات آزاد کشوری سازه های ماکارونی شهرداری منطقه 13 تهران</w:t>
      </w:r>
    </w:p>
    <w:p w:rsidR="00AE1042" w:rsidRDefault="00AE1042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 xml:space="preserve">نام تیم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  <w:r w:rsidR="009C4518">
        <w:rPr>
          <w:rFonts w:cs="B Homa" w:hint="cs"/>
          <w:sz w:val="28"/>
          <w:szCs w:val="28"/>
          <w:rtl/>
          <w:lang w:bidi="fa-IR"/>
        </w:rPr>
        <w:t xml:space="preserve"> </w:t>
      </w:r>
    </w:p>
    <w:p w:rsidR="001A5310" w:rsidRPr="00AE1042" w:rsidRDefault="001A5310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نام و نام خانوادگی مربی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تیم </w:t>
      </w:r>
      <w:r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1A5310">
        <w:rPr>
          <w:rFonts w:cs="B Homa" w:hint="cs"/>
          <w:color w:val="0D0D0D" w:themeColor="text1" w:themeTint="F2"/>
          <w:sz w:val="28"/>
          <w:szCs w:val="28"/>
          <w:rtl/>
          <w:lang w:bidi="fa-IR"/>
        </w:rPr>
        <w:t>:</w:t>
      </w:r>
    </w:p>
    <w:p w:rsidR="00AE1042" w:rsidRPr="00AE1042" w:rsidRDefault="00711D9C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نام شهر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AE104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 xml:space="preserve">نام و نام خانوادگی </w:t>
      </w:r>
      <w:r w:rsidR="009C4518">
        <w:rPr>
          <w:rFonts w:cs="B Homa" w:hint="cs"/>
          <w:sz w:val="28"/>
          <w:szCs w:val="28"/>
          <w:rtl/>
          <w:lang w:bidi="fa-IR"/>
        </w:rPr>
        <w:t>رابط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="009C4518">
        <w:rPr>
          <w:rFonts w:cs="B Homa" w:hint="cs"/>
          <w:sz w:val="28"/>
          <w:szCs w:val="28"/>
          <w:rtl/>
          <w:lang w:bidi="fa-IR"/>
        </w:rPr>
        <w:t>:</w:t>
      </w:r>
    </w:p>
    <w:p w:rsidR="00862862" w:rsidRDefault="00AE1042" w:rsidP="00C1183A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شماره تماس رابط</w:t>
      </w:r>
      <w:r w:rsidR="00862862">
        <w:rPr>
          <w:rFonts w:cs="B Homa" w:hint="cs"/>
          <w:sz w:val="28"/>
          <w:szCs w:val="28"/>
          <w:rtl/>
          <w:lang w:bidi="fa-IR"/>
        </w:rPr>
        <w:t xml:space="preserve"> </w:t>
      </w:r>
      <w:r w:rsidR="00862862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پست الکترونیکی رابط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862862" w:rsidRDefault="00AE104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تعداد سازه سبک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 xml:space="preserve">:                      </w:t>
      </w:r>
    </w:p>
    <w:p w:rsidR="00AE1042" w:rsidRPr="00AE1042" w:rsidRDefault="0086286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کد</w:t>
      </w:r>
      <w:r w:rsidR="00AE1042" w:rsidRPr="00AE1042">
        <w:rPr>
          <w:rFonts w:cs="B Homa" w:hint="cs"/>
          <w:sz w:val="28"/>
          <w:szCs w:val="28"/>
          <w:rtl/>
          <w:lang w:bidi="fa-IR"/>
        </w:rPr>
        <w:t xml:space="preserve"> واریزی/کد رهگیری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="00AE1042"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AE104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مشخصات اعضای تیم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961" w:type="dxa"/>
        <w:tblLook w:val="04A0" w:firstRow="1" w:lastRow="0" w:firstColumn="1" w:lastColumn="0" w:noHBand="0" w:noVBand="1"/>
      </w:tblPr>
      <w:tblGrid>
        <w:gridCol w:w="1231"/>
        <w:gridCol w:w="1610"/>
        <w:gridCol w:w="2160"/>
        <w:gridCol w:w="2430"/>
        <w:gridCol w:w="1530"/>
      </w:tblGrid>
      <w:tr w:rsidR="00711D9C" w:rsidTr="00711D9C">
        <w:trPr>
          <w:trHeight w:val="945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430" w:type="dxa"/>
            <w:vAlign w:val="center"/>
          </w:tcPr>
          <w:p w:rsidR="00711D9C" w:rsidRPr="00711D9C" w:rsidRDefault="00711D9C" w:rsidP="00B268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مقطع تحصیلی</w:t>
            </w:r>
            <w:r w:rsidR="00C5510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(دانش آموز/دانشجو)</w:t>
            </w: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711D9C" w:rsidTr="00711D9C">
        <w:trPr>
          <w:trHeight w:val="917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(سرگروه)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1D9C" w:rsidTr="00711D9C">
        <w:trPr>
          <w:trHeight w:val="945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عضو 1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1D9C" w:rsidTr="00711D9C">
        <w:trPr>
          <w:trHeight w:val="917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عضو 2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3420F" w:rsidRDefault="00711D9C" w:rsidP="009760C1">
      <w:pPr>
        <w:bidi/>
        <w:spacing w:line="24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br w:type="textWrapping" w:clear="all"/>
      </w:r>
      <w:r w:rsidR="00CC4167" w:rsidRPr="001A5310">
        <w:rPr>
          <w:rFonts w:cs="B Titr" w:hint="cs"/>
          <w:b/>
          <w:bCs/>
          <w:sz w:val="32"/>
          <w:szCs w:val="32"/>
          <w:rtl/>
          <w:lang w:bidi="fa-IR"/>
        </w:rPr>
        <w:t>نکته مهم</w:t>
      </w:r>
      <w:r w:rsidR="00CC4167" w:rsidRPr="00B92B9C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>پس از تکمیل فرم فوق، فایل</w:t>
      </w:r>
      <w:r w:rsidR="00CC4167" w:rsidRPr="000730F1">
        <w:rPr>
          <w:rFonts w:cs="B Nazanin"/>
          <w:sz w:val="30"/>
          <w:szCs w:val="30"/>
          <w:lang w:bidi="fa-IR"/>
        </w:rPr>
        <w:t>Word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 مربوطه را </w:t>
      </w:r>
      <w:r w:rsidR="001A5310" w:rsidRPr="000730F1">
        <w:rPr>
          <w:rFonts w:cs="B Nazanin" w:hint="cs"/>
          <w:sz w:val="30"/>
          <w:szCs w:val="30"/>
          <w:rtl/>
          <w:lang w:bidi="fa-IR"/>
        </w:rPr>
        <w:t xml:space="preserve">حتما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با نام </w:t>
      </w:r>
      <w:r w:rsidR="00CC4167" w:rsidRPr="000730F1">
        <w:rPr>
          <w:rFonts w:cs="B Nazanin" w:hint="cs"/>
          <w:sz w:val="30"/>
          <w:szCs w:val="30"/>
          <w:rtl/>
          <w:lang w:bidi="fa-IR"/>
        </w:rPr>
        <w:t xml:space="preserve">تیم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خود(به صورت فینگلیش) </w:t>
      </w:r>
      <w:r w:rsidR="007C485B" w:rsidRPr="000730F1">
        <w:rPr>
          <w:rFonts w:cs="B Nazanin"/>
          <w:sz w:val="30"/>
          <w:szCs w:val="30"/>
          <w:lang w:bidi="fa-IR"/>
        </w:rPr>
        <w:t>Save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 کنید و به آدرس الکترونیکی </w:t>
      </w:r>
      <w:hyperlink r:id="rId8" w:history="1"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0"/>
            <w:szCs w:val="30"/>
            <w:lang w:bidi="fa-IR"/>
          </w:rPr>
          <w:t>info.sscm13</w:t>
        </w:r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2"/>
            <w:szCs w:val="32"/>
            <w:lang w:bidi="fa-IR"/>
          </w:rPr>
          <w:t>@</w:t>
        </w:r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0"/>
            <w:szCs w:val="30"/>
            <w:lang w:bidi="fa-IR"/>
          </w:rPr>
          <w:t>gmail.com</w:t>
        </w:r>
      </w:hyperlink>
      <w:r w:rsidR="00CC4167" w:rsidRPr="000730F1">
        <w:rPr>
          <w:rFonts w:cs="B Nazanin" w:hint="cs"/>
          <w:color w:val="62170D" w:themeColor="accent5" w:themeShade="80"/>
          <w:sz w:val="30"/>
          <w:szCs w:val="30"/>
          <w:rtl/>
          <w:lang w:bidi="fa-IR"/>
        </w:rPr>
        <w:t xml:space="preserve"> </w:t>
      </w:r>
      <w:r w:rsidR="00CC4167" w:rsidRPr="000730F1">
        <w:rPr>
          <w:rFonts w:cs="B Nazanin" w:hint="cs"/>
          <w:sz w:val="30"/>
          <w:szCs w:val="30"/>
          <w:rtl/>
          <w:lang w:bidi="fa-IR"/>
        </w:rPr>
        <w:t>ارسال نمائید.</w:t>
      </w:r>
    </w:p>
    <w:p w:rsidR="00CC4167" w:rsidRPr="009760C1" w:rsidRDefault="00C3420F" w:rsidP="009760C1">
      <w:pPr>
        <w:bidi/>
        <w:spacing w:line="240" w:lineRule="auto"/>
        <w:jc w:val="both"/>
        <w:rPr>
          <w:rFonts w:cs="B Nazanin"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>جهت کسب اطلاعات بیشتر و پیگیری اخبار به سایت</w:t>
      </w:r>
      <w:r w:rsidR="009760C1" w:rsidRPr="009760C1">
        <w:rPr>
          <w:rFonts w:cs="B Nazanin"/>
          <w:color w:val="FF0000"/>
          <w:sz w:val="24"/>
          <w:szCs w:val="24"/>
          <w:u w:val="single"/>
          <w:lang w:bidi="fa-IR"/>
        </w:rPr>
        <w:t>www.polmacaroni.ir</w:t>
      </w:r>
      <w:r w:rsidR="009760C1" w:rsidRPr="009760C1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9760C1"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و </w:t>
      </w:r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hyperlink w:history="1">
        <w:r w:rsidRPr="009760C1">
          <w:rPr>
            <w:rStyle w:val="Hyperlink"/>
            <w:rFonts w:cs="B Nazanin"/>
            <w:color w:val="FF0000"/>
            <w:sz w:val="24"/>
            <w:szCs w:val="24"/>
            <w:lang w:bidi="fa-IR"/>
          </w:rPr>
          <w:t>www.kadak.ir</w:t>
        </w:r>
        <w:r w:rsidRPr="009760C1">
          <w:rPr>
            <w:rStyle w:val="Hyperlink"/>
            <w:rFonts w:cs="B Nazanin" w:hint="cs"/>
            <w:color w:val="FF0000"/>
            <w:sz w:val="24"/>
            <w:szCs w:val="24"/>
            <w:u w:val="none"/>
            <w:rtl/>
            <w:lang w:bidi="fa-IR"/>
          </w:rPr>
          <w:t xml:space="preserve"> مراجعه</w:t>
        </w:r>
      </w:hyperlink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 نمائید.</w:t>
      </w:r>
    </w:p>
    <w:sectPr w:rsidR="00CC4167" w:rsidRPr="009760C1" w:rsidSect="009760C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BC" w:rsidRDefault="006A2CBC" w:rsidP="008114DB">
      <w:pPr>
        <w:spacing w:after="0" w:line="240" w:lineRule="auto"/>
      </w:pPr>
      <w:r>
        <w:separator/>
      </w:r>
    </w:p>
  </w:endnote>
  <w:endnote w:type="continuationSeparator" w:id="0">
    <w:p w:rsidR="006A2CBC" w:rsidRDefault="006A2CBC" w:rsidP="0081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Teh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C" w:rsidRPr="001A187C" w:rsidRDefault="001A187C">
    <w:pPr>
      <w:pStyle w:val="Footer"/>
      <w:rPr>
        <w:rFonts w:asciiTheme="majorHAnsi" w:hAnsiTheme="majorHAnsi" w:cs="B Koodak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BC" w:rsidRDefault="006A2CBC" w:rsidP="008114DB">
      <w:pPr>
        <w:spacing w:after="0" w:line="240" w:lineRule="auto"/>
      </w:pPr>
      <w:r>
        <w:separator/>
      </w:r>
    </w:p>
  </w:footnote>
  <w:footnote w:type="continuationSeparator" w:id="0">
    <w:p w:rsidR="006A2CBC" w:rsidRDefault="006A2CBC" w:rsidP="0081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10" w:rsidRDefault="006A2C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10" o:spid="_x0000_s2050" type="#_x0000_t75" style="position:absolute;margin-left:0;margin-top:0;width:451.05pt;height:343.55pt;z-index:-251657216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DB" w:rsidRPr="00CC4167" w:rsidRDefault="006A2CBC" w:rsidP="00AE1042">
    <w:pPr>
      <w:pStyle w:val="Header"/>
      <w:jc w:val="center"/>
      <w:rPr>
        <w:rFonts w:eastAsiaTheme="minorHAnsi" w:cs="B Nazanin"/>
        <w:b/>
        <w:bCs/>
        <w:sz w:val="32"/>
        <w:szCs w:val="32"/>
      </w:rPr>
    </w:pPr>
    <w:r>
      <w:rPr>
        <w:rFonts w:asciiTheme="majorHAnsi" w:eastAsiaTheme="majorEastAsia" w:hAnsiTheme="majorHAnsi" w:cs="B Titr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11" o:spid="_x0000_s2051" type="#_x0000_t75" style="position:absolute;left:0;text-align:left;margin-left:0;margin-top:0;width:451.05pt;height:343.55pt;z-index:-251656192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10" w:rsidRDefault="006A2C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09" o:spid="_x0000_s2049" type="#_x0000_t75" style="position:absolute;margin-left:0;margin-top:0;width:451.05pt;height:343.55pt;z-index:-251658240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47.25pt;height:307.5pt" o:bullet="t">
        <v:imagedata r:id="rId1" o:title="Logo_NEWZARPOL"/>
      </v:shape>
    </w:pict>
  </w:numPicBullet>
  <w:abstractNum w:abstractNumId="0">
    <w:nsid w:val="14302E23"/>
    <w:multiLevelType w:val="hybridMultilevel"/>
    <w:tmpl w:val="7C0A1D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8421E50"/>
    <w:multiLevelType w:val="hybridMultilevel"/>
    <w:tmpl w:val="D868A12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094B91"/>
    <w:multiLevelType w:val="hybridMultilevel"/>
    <w:tmpl w:val="17ACA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EDA"/>
    <w:multiLevelType w:val="hybridMultilevel"/>
    <w:tmpl w:val="28164806"/>
    <w:lvl w:ilvl="0" w:tplc="BF94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928AE"/>
    <w:multiLevelType w:val="hybridMultilevel"/>
    <w:tmpl w:val="D7F0C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E315F"/>
    <w:multiLevelType w:val="hybridMultilevel"/>
    <w:tmpl w:val="EC2C0FC6"/>
    <w:lvl w:ilvl="0" w:tplc="45A0663E">
      <w:start w:val="10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7F56E5"/>
    <w:multiLevelType w:val="hybridMultilevel"/>
    <w:tmpl w:val="F92CC8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F64372"/>
    <w:multiLevelType w:val="hybridMultilevel"/>
    <w:tmpl w:val="3174B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0485D"/>
    <w:multiLevelType w:val="hybridMultilevel"/>
    <w:tmpl w:val="1DB2BFDE"/>
    <w:lvl w:ilvl="0" w:tplc="BAEC6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636F"/>
    <w:multiLevelType w:val="hybridMultilevel"/>
    <w:tmpl w:val="A8EA9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30"/>
    <w:rsid w:val="00006CE7"/>
    <w:rsid w:val="000250E8"/>
    <w:rsid w:val="000261E5"/>
    <w:rsid w:val="0002757B"/>
    <w:rsid w:val="000322C1"/>
    <w:rsid w:val="00033BFA"/>
    <w:rsid w:val="000372B0"/>
    <w:rsid w:val="00044DE5"/>
    <w:rsid w:val="0005422C"/>
    <w:rsid w:val="000730F1"/>
    <w:rsid w:val="00073D57"/>
    <w:rsid w:val="000766E2"/>
    <w:rsid w:val="00090E00"/>
    <w:rsid w:val="000A24AB"/>
    <w:rsid w:val="000A6B80"/>
    <w:rsid w:val="000C4BC3"/>
    <w:rsid w:val="00102588"/>
    <w:rsid w:val="00115EAB"/>
    <w:rsid w:val="001248A2"/>
    <w:rsid w:val="00127314"/>
    <w:rsid w:val="00135D78"/>
    <w:rsid w:val="00143575"/>
    <w:rsid w:val="00153166"/>
    <w:rsid w:val="00160535"/>
    <w:rsid w:val="00162D05"/>
    <w:rsid w:val="00167661"/>
    <w:rsid w:val="00172C51"/>
    <w:rsid w:val="0018182E"/>
    <w:rsid w:val="00183535"/>
    <w:rsid w:val="00186B61"/>
    <w:rsid w:val="001A187C"/>
    <w:rsid w:val="001A5310"/>
    <w:rsid w:val="001C55EA"/>
    <w:rsid w:val="002101AA"/>
    <w:rsid w:val="00215C84"/>
    <w:rsid w:val="00241C24"/>
    <w:rsid w:val="002727BE"/>
    <w:rsid w:val="00272A9A"/>
    <w:rsid w:val="00285C0A"/>
    <w:rsid w:val="00296E97"/>
    <w:rsid w:val="002A4C54"/>
    <w:rsid w:val="002B0EB0"/>
    <w:rsid w:val="002B23BD"/>
    <w:rsid w:val="002B39D4"/>
    <w:rsid w:val="002E0B4D"/>
    <w:rsid w:val="002E5A1D"/>
    <w:rsid w:val="00305B72"/>
    <w:rsid w:val="00314E86"/>
    <w:rsid w:val="00320729"/>
    <w:rsid w:val="00323157"/>
    <w:rsid w:val="0033499D"/>
    <w:rsid w:val="003416E1"/>
    <w:rsid w:val="00345A73"/>
    <w:rsid w:val="00352C47"/>
    <w:rsid w:val="00360BBC"/>
    <w:rsid w:val="003755D3"/>
    <w:rsid w:val="00377C53"/>
    <w:rsid w:val="0038551A"/>
    <w:rsid w:val="003A1C76"/>
    <w:rsid w:val="003A2238"/>
    <w:rsid w:val="003C7241"/>
    <w:rsid w:val="003F614A"/>
    <w:rsid w:val="00405D03"/>
    <w:rsid w:val="00410F45"/>
    <w:rsid w:val="0043252D"/>
    <w:rsid w:val="00436B15"/>
    <w:rsid w:val="00444A55"/>
    <w:rsid w:val="0046500D"/>
    <w:rsid w:val="00484A00"/>
    <w:rsid w:val="004A37ED"/>
    <w:rsid w:val="004A47FE"/>
    <w:rsid w:val="004B4E60"/>
    <w:rsid w:val="004C0568"/>
    <w:rsid w:val="004D4B53"/>
    <w:rsid w:val="00513390"/>
    <w:rsid w:val="005166FA"/>
    <w:rsid w:val="005216DB"/>
    <w:rsid w:val="00523585"/>
    <w:rsid w:val="00526EBC"/>
    <w:rsid w:val="005462E7"/>
    <w:rsid w:val="00553E29"/>
    <w:rsid w:val="00560461"/>
    <w:rsid w:val="00580B44"/>
    <w:rsid w:val="00587834"/>
    <w:rsid w:val="005A03C7"/>
    <w:rsid w:val="005B354C"/>
    <w:rsid w:val="005B797B"/>
    <w:rsid w:val="005C4456"/>
    <w:rsid w:val="005D38D1"/>
    <w:rsid w:val="005D7098"/>
    <w:rsid w:val="005E08A8"/>
    <w:rsid w:val="005F1A53"/>
    <w:rsid w:val="0060127B"/>
    <w:rsid w:val="00621859"/>
    <w:rsid w:val="006318F1"/>
    <w:rsid w:val="00633E7C"/>
    <w:rsid w:val="00634CA0"/>
    <w:rsid w:val="00634D27"/>
    <w:rsid w:val="00644622"/>
    <w:rsid w:val="00646F88"/>
    <w:rsid w:val="00671A8F"/>
    <w:rsid w:val="00687731"/>
    <w:rsid w:val="006A2CBC"/>
    <w:rsid w:val="006F3015"/>
    <w:rsid w:val="006F56E5"/>
    <w:rsid w:val="00700060"/>
    <w:rsid w:val="0071117B"/>
    <w:rsid w:val="00711693"/>
    <w:rsid w:val="00711D9C"/>
    <w:rsid w:val="00713EE2"/>
    <w:rsid w:val="007429CC"/>
    <w:rsid w:val="007636B1"/>
    <w:rsid w:val="007775E0"/>
    <w:rsid w:val="00792D81"/>
    <w:rsid w:val="00793887"/>
    <w:rsid w:val="0079723E"/>
    <w:rsid w:val="007A0339"/>
    <w:rsid w:val="007A0965"/>
    <w:rsid w:val="007A1E69"/>
    <w:rsid w:val="007B39D9"/>
    <w:rsid w:val="007C485B"/>
    <w:rsid w:val="007C50BF"/>
    <w:rsid w:val="007F2045"/>
    <w:rsid w:val="008114DB"/>
    <w:rsid w:val="00813274"/>
    <w:rsid w:val="00820AAC"/>
    <w:rsid w:val="00841FCB"/>
    <w:rsid w:val="00851F6B"/>
    <w:rsid w:val="00855CFE"/>
    <w:rsid w:val="00862862"/>
    <w:rsid w:val="008704FE"/>
    <w:rsid w:val="008743BC"/>
    <w:rsid w:val="0087628B"/>
    <w:rsid w:val="0087784A"/>
    <w:rsid w:val="00887E5C"/>
    <w:rsid w:val="00897D04"/>
    <w:rsid w:val="008B65A4"/>
    <w:rsid w:val="008E2D15"/>
    <w:rsid w:val="008E3E83"/>
    <w:rsid w:val="008F5DAA"/>
    <w:rsid w:val="00905BB9"/>
    <w:rsid w:val="00905C69"/>
    <w:rsid w:val="00906771"/>
    <w:rsid w:val="00922391"/>
    <w:rsid w:val="00924803"/>
    <w:rsid w:val="00943516"/>
    <w:rsid w:val="009760C1"/>
    <w:rsid w:val="00984E3D"/>
    <w:rsid w:val="00984F18"/>
    <w:rsid w:val="00987C52"/>
    <w:rsid w:val="0099479A"/>
    <w:rsid w:val="00996A95"/>
    <w:rsid w:val="009B084A"/>
    <w:rsid w:val="009B5C44"/>
    <w:rsid w:val="009C0822"/>
    <w:rsid w:val="009C4518"/>
    <w:rsid w:val="009C7024"/>
    <w:rsid w:val="009D51BD"/>
    <w:rsid w:val="009D75DE"/>
    <w:rsid w:val="009E6C02"/>
    <w:rsid w:val="009F76FB"/>
    <w:rsid w:val="00A02638"/>
    <w:rsid w:val="00A367DB"/>
    <w:rsid w:val="00A42098"/>
    <w:rsid w:val="00A42D8C"/>
    <w:rsid w:val="00A65956"/>
    <w:rsid w:val="00A714AD"/>
    <w:rsid w:val="00A72A3B"/>
    <w:rsid w:val="00A8035C"/>
    <w:rsid w:val="00A81198"/>
    <w:rsid w:val="00AA70D9"/>
    <w:rsid w:val="00AA7D04"/>
    <w:rsid w:val="00AB5052"/>
    <w:rsid w:val="00AD63E5"/>
    <w:rsid w:val="00AE1042"/>
    <w:rsid w:val="00AE43DD"/>
    <w:rsid w:val="00AF3E45"/>
    <w:rsid w:val="00B01644"/>
    <w:rsid w:val="00B01AD8"/>
    <w:rsid w:val="00B02996"/>
    <w:rsid w:val="00B23925"/>
    <w:rsid w:val="00B26890"/>
    <w:rsid w:val="00B26DA8"/>
    <w:rsid w:val="00B32950"/>
    <w:rsid w:val="00B532E9"/>
    <w:rsid w:val="00B567B5"/>
    <w:rsid w:val="00B67694"/>
    <w:rsid w:val="00B67939"/>
    <w:rsid w:val="00B70B9E"/>
    <w:rsid w:val="00B7383D"/>
    <w:rsid w:val="00B82761"/>
    <w:rsid w:val="00B922F1"/>
    <w:rsid w:val="00B92B9C"/>
    <w:rsid w:val="00B93584"/>
    <w:rsid w:val="00BB2EFB"/>
    <w:rsid w:val="00BB755F"/>
    <w:rsid w:val="00BC2F6A"/>
    <w:rsid w:val="00BC46C6"/>
    <w:rsid w:val="00BD5EE7"/>
    <w:rsid w:val="00BE420F"/>
    <w:rsid w:val="00BE4EAF"/>
    <w:rsid w:val="00C1183A"/>
    <w:rsid w:val="00C23D96"/>
    <w:rsid w:val="00C24333"/>
    <w:rsid w:val="00C2761A"/>
    <w:rsid w:val="00C3420F"/>
    <w:rsid w:val="00C42574"/>
    <w:rsid w:val="00C527D7"/>
    <w:rsid w:val="00C53708"/>
    <w:rsid w:val="00C55103"/>
    <w:rsid w:val="00C63430"/>
    <w:rsid w:val="00C80209"/>
    <w:rsid w:val="00C85CE9"/>
    <w:rsid w:val="00C92DF8"/>
    <w:rsid w:val="00CA0362"/>
    <w:rsid w:val="00CC4167"/>
    <w:rsid w:val="00CE3075"/>
    <w:rsid w:val="00CE3B93"/>
    <w:rsid w:val="00D01301"/>
    <w:rsid w:val="00D1347F"/>
    <w:rsid w:val="00D154F0"/>
    <w:rsid w:val="00D171BD"/>
    <w:rsid w:val="00D23E61"/>
    <w:rsid w:val="00D27B87"/>
    <w:rsid w:val="00D37FAA"/>
    <w:rsid w:val="00D51024"/>
    <w:rsid w:val="00D51D4F"/>
    <w:rsid w:val="00D6376A"/>
    <w:rsid w:val="00D80FA0"/>
    <w:rsid w:val="00D95A71"/>
    <w:rsid w:val="00D95C03"/>
    <w:rsid w:val="00DA4A6A"/>
    <w:rsid w:val="00DC566F"/>
    <w:rsid w:val="00DE503E"/>
    <w:rsid w:val="00E17345"/>
    <w:rsid w:val="00E35152"/>
    <w:rsid w:val="00E4546D"/>
    <w:rsid w:val="00E5357A"/>
    <w:rsid w:val="00E67601"/>
    <w:rsid w:val="00E702CB"/>
    <w:rsid w:val="00E70624"/>
    <w:rsid w:val="00E9558E"/>
    <w:rsid w:val="00EA3CBB"/>
    <w:rsid w:val="00EB1B3A"/>
    <w:rsid w:val="00EC00CE"/>
    <w:rsid w:val="00EE0C97"/>
    <w:rsid w:val="00EF2D06"/>
    <w:rsid w:val="00F02959"/>
    <w:rsid w:val="00F07838"/>
    <w:rsid w:val="00F07919"/>
    <w:rsid w:val="00F12F03"/>
    <w:rsid w:val="00F1783C"/>
    <w:rsid w:val="00F204C6"/>
    <w:rsid w:val="00F214C1"/>
    <w:rsid w:val="00F4336C"/>
    <w:rsid w:val="00F46F20"/>
    <w:rsid w:val="00F70153"/>
    <w:rsid w:val="00F86DFA"/>
    <w:rsid w:val="00F8722C"/>
    <w:rsid w:val="00F97B74"/>
    <w:rsid w:val="00FA2A16"/>
    <w:rsid w:val="00FB3BF1"/>
    <w:rsid w:val="00FC1975"/>
    <w:rsid w:val="00FD2D44"/>
    <w:rsid w:val="00FD5D02"/>
    <w:rsid w:val="00FD6A61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89080BB-D0AA-4A4C-80AD-CDBED06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127B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60127B"/>
    <w:pPr>
      <w:tabs>
        <w:tab w:val="center" w:pos="4680"/>
        <w:tab w:val="right" w:pos="9360"/>
      </w:tabs>
      <w:bidi/>
    </w:pPr>
    <w:rPr>
      <w:rFonts w:ascii="Microsoft Uighur" w:hAnsi="Microsoft Uighur" w:cs="B Tehran"/>
      <w:sz w:val="32"/>
      <w:szCs w:val="32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sid w:val="0060127B"/>
    <w:rPr>
      <w:rFonts w:ascii="Microsoft Uighur" w:hAnsi="Microsoft Uighur" w:cs="B Tehran"/>
      <w:sz w:val="32"/>
      <w:szCs w:val="32"/>
      <w:lang w:bidi="fa-IR"/>
    </w:rPr>
  </w:style>
  <w:style w:type="character" w:styleId="Hyperlink">
    <w:name w:val="Hyperlink"/>
    <w:basedOn w:val="DefaultParagraphFont"/>
    <w:uiPriority w:val="99"/>
    <w:unhideWhenUsed/>
    <w:rsid w:val="005B354C"/>
    <w:rPr>
      <w:color w:val="99CA3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DB"/>
  </w:style>
  <w:style w:type="paragraph" w:styleId="Footer">
    <w:name w:val="footer"/>
    <w:basedOn w:val="Normal"/>
    <w:link w:val="FooterChar"/>
    <w:uiPriority w:val="99"/>
    <w:unhideWhenUsed/>
    <w:rsid w:val="0081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DB"/>
  </w:style>
  <w:style w:type="paragraph" w:styleId="ListParagraph">
    <w:name w:val="List Paragraph"/>
    <w:basedOn w:val="Normal"/>
    <w:uiPriority w:val="34"/>
    <w:qFormat/>
    <w:rsid w:val="00E702CB"/>
    <w:pPr>
      <w:ind w:left="720"/>
      <w:contextualSpacing/>
    </w:pPr>
  </w:style>
  <w:style w:type="table" w:styleId="TableGrid">
    <w:name w:val="Table Grid"/>
    <w:basedOn w:val="TableNormal"/>
    <w:uiPriority w:val="59"/>
    <w:rsid w:val="008E3E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scm1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79CFB0CCEF43A8A1EBA3C56C18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B83E-FD7F-4F0B-B309-D390E115A5D9}"/>
      </w:docPartPr>
      <w:docPartBody>
        <w:p w:rsidR="00175FD0" w:rsidRDefault="006B2393" w:rsidP="006B2393">
          <w:pPr>
            <w:pStyle w:val="7F79CFB0CCEF43A8A1EBA3C56C187B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Teh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393"/>
    <w:rsid w:val="00041F8F"/>
    <w:rsid w:val="00175FD0"/>
    <w:rsid w:val="002817F2"/>
    <w:rsid w:val="00311CCC"/>
    <w:rsid w:val="0031664E"/>
    <w:rsid w:val="003C1A00"/>
    <w:rsid w:val="004767CE"/>
    <w:rsid w:val="005007C1"/>
    <w:rsid w:val="0050631C"/>
    <w:rsid w:val="00553FC1"/>
    <w:rsid w:val="0059754A"/>
    <w:rsid w:val="005D56A6"/>
    <w:rsid w:val="00634C4F"/>
    <w:rsid w:val="006648D9"/>
    <w:rsid w:val="00686FE5"/>
    <w:rsid w:val="006B2393"/>
    <w:rsid w:val="007F32F9"/>
    <w:rsid w:val="00900841"/>
    <w:rsid w:val="009217ED"/>
    <w:rsid w:val="00A0422D"/>
    <w:rsid w:val="00B31AA4"/>
    <w:rsid w:val="00B513F2"/>
    <w:rsid w:val="00BB716B"/>
    <w:rsid w:val="00BC510C"/>
    <w:rsid w:val="00C4601E"/>
    <w:rsid w:val="00D67F07"/>
    <w:rsid w:val="00E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79CFB0CCEF43A8A1EBA3C56C187B1A">
    <w:name w:val="7F79CFB0CCEF43A8A1EBA3C56C187B1A"/>
    <w:rsid w:val="006B2393"/>
  </w:style>
  <w:style w:type="paragraph" w:customStyle="1" w:styleId="0652B33BF1C54F0E8C7D69B3ECCE2200">
    <w:name w:val="0652B33BF1C54F0E8C7D69B3ECCE2200"/>
    <w:rsid w:val="00C4601E"/>
  </w:style>
  <w:style w:type="paragraph" w:customStyle="1" w:styleId="8430900F7EAD407AAED5240C985A1F5B">
    <w:name w:val="8430900F7EAD407AAED5240C985A1F5B"/>
    <w:rsid w:val="00BC510C"/>
    <w:pPr>
      <w:spacing w:after="160" w:line="259" w:lineRule="auto"/>
    </w:pPr>
  </w:style>
  <w:style w:type="paragraph" w:customStyle="1" w:styleId="683E5B39BDD747769D6C2A71899E8412">
    <w:name w:val="683E5B39BDD747769D6C2A71899E8412"/>
    <w:rsid w:val="00BC510C"/>
    <w:pPr>
      <w:spacing w:after="160" w:line="259" w:lineRule="auto"/>
    </w:pPr>
  </w:style>
  <w:style w:type="paragraph" w:customStyle="1" w:styleId="AC0D30F28AC24761AF19B3229A66D75D">
    <w:name w:val="AC0D30F28AC24761AF19B3229A66D75D"/>
    <w:rsid w:val="009217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7086-CEEE-47CB-BC0E-952DADCC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نام اولین دوره مسابقات آزاد کشوری سازه های ماکارونی شهرداری منطقه 13 تهران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نام اولین دوره مسابقات آزاد کشوری سازه های ماکارونی شهرداری منطقه 13 تهران</dc:title>
  <dc:creator>Morteza Vasheghani</dc:creator>
  <cp:keywords>Morteza Vasheghani</cp:keywords>
  <cp:lastModifiedBy>M3rdak</cp:lastModifiedBy>
  <cp:revision>1</cp:revision>
  <cp:lastPrinted>2013-10-28T14:59:00Z</cp:lastPrinted>
  <dcterms:created xsi:type="dcterms:W3CDTF">2014-01-02T02:58:00Z</dcterms:created>
  <dcterms:modified xsi:type="dcterms:W3CDTF">2014-01-02T03:52:00Z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